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1D0F" w14:textId="77777777" w:rsidR="00E60576" w:rsidRPr="00E60576" w:rsidRDefault="0046144F" w:rsidP="00E605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Hlk222128391"/>
      <w:r w:rsidR="00E60576" w:rsidRPr="00E605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ПОП СПО по специальности </w:t>
      </w:r>
    </w:p>
    <w:p w14:paraId="7B5389A2" w14:textId="77777777" w:rsidR="00E60576" w:rsidRPr="00E60576" w:rsidRDefault="00E60576" w:rsidP="00E60576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22128962"/>
      <w:bookmarkStart w:id="2" w:name="_Hlk222134445"/>
      <w:r w:rsidRPr="00E605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bookmarkStart w:id="3" w:name="_Hlk222141537"/>
      <w:r w:rsidRPr="00E60576">
        <w:rPr>
          <w:rFonts w:ascii="Times New Roman" w:eastAsia="Times New Roman" w:hAnsi="Times New Roman" w:cs="Times New Roman"/>
          <w:b/>
          <w:bCs/>
          <w:sz w:val="24"/>
          <w:szCs w:val="24"/>
        </w:rPr>
        <w:t>15.02.16 Технология машиностроения</w:t>
      </w:r>
      <w:bookmarkEnd w:id="0"/>
      <w:bookmarkEnd w:id="1"/>
      <w:bookmarkEnd w:id="3"/>
    </w:p>
    <w:bookmarkEnd w:id="2"/>
    <w:p w14:paraId="092A8606" w14:textId="4ED40D1A" w:rsidR="00F95BFA" w:rsidRDefault="00F95BF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18407" w14:textId="33B9F805" w:rsidR="00F95BFA" w:rsidRDefault="004614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Материально-техническое оснащение специальных помещений для реализации образовательной программы,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включая программное обеспечение</w:t>
      </w:r>
    </w:p>
    <w:p w14:paraId="6932CB2B" w14:textId="64FF4AAB" w:rsidR="00F95BFA" w:rsidRDefault="004614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Материально-техническое оснащение </w:t>
      </w:r>
    </w:p>
    <w:p w14:paraId="5CA92D86" w14:textId="2E43CF01" w:rsidR="00F95BFA" w:rsidRPr="00FC4452" w:rsidRDefault="0046144F" w:rsidP="00FC4452">
      <w:pPr>
        <w:pStyle w:val="afffffffa"/>
        <w:numPr>
          <w:ilvl w:val="1"/>
          <w:numId w:val="3"/>
        </w:numPr>
        <w:spacing w:after="0"/>
        <w:jc w:val="both"/>
        <w:rPr>
          <w:rFonts w:eastAsia="Times New Roman" w:cs="Times New Roman"/>
          <w:szCs w:val="24"/>
        </w:rPr>
      </w:pPr>
      <w:r w:rsidRPr="00FC4452">
        <w:rPr>
          <w:rFonts w:eastAsia="Times New Roman" w:cs="Times New Roman"/>
          <w:szCs w:val="24"/>
        </w:rPr>
        <w:t>Оснащение кабинетов</w:t>
      </w:r>
    </w:p>
    <w:p w14:paraId="61446603" w14:textId="28D30CEF" w:rsidR="00F95BFA" w:rsidRDefault="0046144F" w:rsidP="00BB64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Кабинет «</w:t>
      </w:r>
      <w:r w:rsidR="00FC4452" w:rsidRPr="00FC4452">
        <w:rPr>
          <w:rFonts w:ascii="Times New Roman" w:eastAsia="Times New Roman" w:hAnsi="Times New Roman" w:cs="Times New Roman"/>
          <w:sz w:val="24"/>
          <w:szCs w:val="24"/>
        </w:rPr>
        <w:t>Безопасность жизнедеятельности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tbl>
      <w:tblPr>
        <w:tblStyle w:val="afffffffff7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409"/>
      </w:tblGrid>
      <w:tr w:rsidR="00F95BFA" w14:paraId="4DBFCE3B" w14:textId="77777777" w:rsidTr="0073206D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765B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3ECC" w14:textId="05350578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0BBA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9C76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360F" w14:textId="46AD6629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9E8F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517DBE" w14:paraId="15D120A1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980E" w14:textId="77777777" w:rsidR="00517DBE" w:rsidRDefault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3D23" w14:textId="4A15CAEE" w:rsidR="00517DBE" w:rsidRDefault="00BB64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>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1857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BD62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5B80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A23ED" w14:textId="65286F74" w:rsidR="00517DBE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 03</w:t>
            </w:r>
          </w:p>
        </w:tc>
      </w:tr>
      <w:tr w:rsidR="00517DBE" w14:paraId="4A2F1567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78C3" w14:textId="77777777" w:rsidR="00517DBE" w:rsidRDefault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9420" w14:textId="28C1504C" w:rsidR="00517DBE" w:rsidRDefault="00BB64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6DD0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8467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33F7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C6EB0" w14:textId="77777777" w:rsidR="00517DBE" w:rsidRDefault="00517D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1EDB6D79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9C8B0" w14:textId="01F45B31" w:rsidR="00517DBE" w:rsidRDefault="004347E6" w:rsidP="00BC64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CE5F" w14:textId="73704AD8" w:rsidR="00517DBE" w:rsidRDefault="00BB6454" w:rsidP="00BC64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17DBE" w:rsidRPr="00BC6469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классная трехсекционная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E277" w14:textId="2B760A73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9B70" w14:textId="6A7B99CB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8F7F9" w14:textId="22C7ED8B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DCE97" w14:textId="77777777" w:rsidR="00517DBE" w:rsidRDefault="00517DBE" w:rsidP="00BC646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B95" w14:paraId="683C5915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00DB" w14:textId="4230EEC4" w:rsidR="00B85B95" w:rsidRDefault="00B85B95" w:rsidP="00B85B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A87A" w14:textId="7450F006" w:rsidR="00B85B95" w:rsidRDefault="00B85B95" w:rsidP="00B85B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BB4406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1EC5" w14:textId="45977614" w:rsidR="00B85B95" w:rsidRDefault="00B85B95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4C3A" w14:textId="5E99C5CA" w:rsidR="00B85B95" w:rsidRDefault="00B85B95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0CAF" w14:textId="4C45BF22" w:rsidR="00B85B95" w:rsidRDefault="00B85B95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47794" w14:textId="77777777" w:rsidR="00B85B95" w:rsidRDefault="00B85B95" w:rsidP="00B85B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0C7FBCCD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E47E" w14:textId="5311861D" w:rsidR="00517DBE" w:rsidRDefault="004347E6" w:rsidP="00BC64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619B" w14:textId="2E5B8C6C" w:rsidR="00517DBE" w:rsidRDefault="00BB6454" w:rsidP="00BC64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омпьютер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лицензионным 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5B1D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3F47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552B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B2C4F" w14:textId="763EA99E" w:rsidR="00517DBE" w:rsidRDefault="00517DBE" w:rsidP="00BC64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59154CB9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9B01" w14:textId="22597ED2" w:rsidR="00517DBE" w:rsidRDefault="004347E6" w:rsidP="00BC64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4922" w14:textId="36F1ADA2" w:rsidR="00517DBE" w:rsidRDefault="00517DBE" w:rsidP="00BC64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469">
              <w:rPr>
                <w:rFonts w:ascii="Times New Roman" w:eastAsia="Times New Roman" w:hAnsi="Times New Roman" w:cs="Times New Roman"/>
                <w:sz w:val="24"/>
                <w:szCs w:val="24"/>
              </w:rPr>
              <w:t>LCD телевизор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7A09" w14:textId="3D18B15C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9F90" w14:textId="66B30DD0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0731" w14:textId="5DD4FBF2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BBF42" w14:textId="77777777" w:rsidR="00517DBE" w:rsidRDefault="00517DBE" w:rsidP="00BC64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DBE" w14:paraId="45F17F0A" w14:textId="77777777" w:rsidTr="0073206D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BFBE" w14:textId="53D17310" w:rsidR="00517DBE" w:rsidRDefault="004347E6" w:rsidP="00BC64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A980" w14:textId="3371241C" w:rsidR="00517DBE" w:rsidRDefault="00BB6454" w:rsidP="00BC64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17DBE" w:rsidRPr="0077552F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нтерактивный программно-аппаратный комплекс мобильный или стационарный (программное обеспечение (ПО), проектор, крепление в комплекте) (экран /доска)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664C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4070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F75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3E33E" w14:textId="77777777" w:rsidR="00517DBE" w:rsidRDefault="00517DBE" w:rsidP="00BC646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66363145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8157" w14:textId="73B70B91" w:rsidR="00517DBE" w:rsidRDefault="004347E6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D73A" w14:textId="3FE2DF97" w:rsidR="00517DBE" w:rsidRDefault="00BB6454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17DBE" w:rsidRPr="0077552F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онтрольно-измерительные приборы и приборы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7FC6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8F24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4B78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41854" w14:textId="77777777" w:rsidR="00517DBE" w:rsidRDefault="00517DBE" w:rsidP="00517DB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179EF3B9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0D57" w14:textId="4FD1AED5" w:rsidR="00517DBE" w:rsidRDefault="004347E6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A450" w14:textId="4224BBC5" w:rsidR="00517DBE" w:rsidRDefault="00BB6454" w:rsidP="00517DB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17DBE" w:rsidRPr="0077552F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D6582" w14:textId="579B0B0E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FAE7" w14:textId="3657CC03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6F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3F1D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33B83" w14:textId="5CFE01BE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732F86C8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BF99" w14:textId="623DBE86" w:rsidR="00517DBE" w:rsidRDefault="004347E6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1DAF" w14:textId="5547400A" w:rsidR="00517DBE" w:rsidRDefault="00BB6454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учебно-методических материалов</w:t>
            </w:r>
            <w:r w:rsidR="00517DBE">
              <w:t xml:space="preserve"> (</w:t>
            </w:r>
            <w:r w:rsidR="00517DBE" w:rsidRPr="000D65C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учебники и учебные пособия, инструкции к практическим работам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98E4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4642" w14:textId="191D4108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6F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2D50" w14:textId="7777777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74003" w14:textId="1795ACDE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6212DD9D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9FE1" w14:textId="129412C8" w:rsidR="00517DBE" w:rsidRDefault="004347E6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17D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55B4" w14:textId="6085BF93" w:rsidR="00517DBE" w:rsidRDefault="00BB6454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17DBE" w:rsidRPr="000D65C2">
              <w:rPr>
                <w:rFonts w:ascii="Times New Roman" w:eastAsia="Times New Roman" w:hAnsi="Times New Roman" w:cs="Times New Roman"/>
                <w:sz w:val="24"/>
                <w:szCs w:val="24"/>
              </w:rPr>
              <w:t>аглядные пособия (набор плакатов и электронные издания: Организационная структура Вооруженных Сил Российской Федерации, Ордена России, Воинские звания и знаки различия и 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A180" w14:textId="737DD1A6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6D70" w14:textId="2C3FF9F6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F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3588" w14:textId="1752A4BD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B8610" w14:textId="77777777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7249FEBB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AD36" w14:textId="267B12F2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D2D9" w14:textId="2EDFB129" w:rsidR="00517DBE" w:rsidRPr="000D65C2" w:rsidRDefault="00BB6454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17DBE" w:rsidRPr="00715C07">
              <w:rPr>
                <w:rFonts w:ascii="Times New Roman" w:eastAsia="Times New Roman" w:hAnsi="Times New Roman" w:cs="Times New Roman"/>
                <w:sz w:val="24"/>
                <w:szCs w:val="24"/>
              </w:rPr>
              <w:t>акет 5,45-мм автомата Калашникова; средства индивидуальной защиты; противогаз ГП-5; общевойсковой защитный комплект; респиратор; приборы: радиационной разведки; химической разведки; компас; визирная линейка; пакеты противохимические индивидуальные ИПП-11; сумки и комплекты медицинского имущества для оказания первой медицинской, доврачебной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ADB0" w14:textId="4ED82718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377E" w14:textId="2D651A73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F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AEAC" w14:textId="791DEF37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6C46B" w14:textId="77777777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57DA9828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75CCF" w14:textId="443AEB51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2247" w14:textId="28B1B120" w:rsidR="00517DBE" w:rsidRPr="00715C07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D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комплекс «Защита в чрезвычайных ситуациях»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D6A9" w14:textId="0B812F88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D535" w14:textId="76093DD5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F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147E" w14:textId="5B9614E1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8EF20" w14:textId="77777777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DBE" w14:paraId="2497698F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E3B4" w14:textId="0D94A43C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F60B5" w14:textId="5FB96658" w:rsidR="00517DBE" w:rsidRPr="007656D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D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комплекс «Индивидуальные средства защиты. Правила использования».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E44F" w14:textId="005AC95C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7B65" w14:textId="35EB8E43" w:rsidR="00517DBE" w:rsidRPr="007A7F0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F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C395" w14:textId="28BD70E4" w:rsidR="00517DBE" w:rsidRDefault="00517DBE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0890" w14:textId="77777777" w:rsidR="00517DBE" w:rsidRDefault="00517DBE" w:rsidP="00517D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81BBC6" w14:textId="7C8D5BB0" w:rsidR="007656DE" w:rsidRDefault="007656DE" w:rsidP="004347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DE">
        <w:rPr>
          <w:rFonts w:ascii="Times New Roman" w:eastAsia="Times New Roman" w:hAnsi="Times New Roman" w:cs="Times New Roman"/>
          <w:sz w:val="24"/>
          <w:szCs w:val="24"/>
        </w:rPr>
        <w:lastRenderedPageBreak/>
        <w:t>Кабинет «Бережливое производство»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409"/>
      </w:tblGrid>
      <w:tr w:rsidR="007656DE" w14:paraId="7119D113" w14:textId="77777777" w:rsidTr="0073206D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C541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00AB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607C" w14:textId="77777777" w:rsidR="007656DE" w:rsidRDefault="007656DE" w:rsidP="003D13CA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5003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4A33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4877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BB4406" w14:paraId="2153DBD9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A990" w14:textId="77777777" w:rsidR="00BB4406" w:rsidRDefault="00BB4406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39CE8" w14:textId="228C7C2F" w:rsidR="00BB4406" w:rsidRDefault="00D70893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B4406">
              <w:rPr>
                <w:rFonts w:ascii="Times New Roman" w:eastAsia="Times New Roman" w:hAnsi="Times New Roman" w:cs="Times New Roman"/>
                <w:sz w:val="24"/>
                <w:szCs w:val="24"/>
              </w:rPr>
              <w:t>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2E79" w14:textId="77777777" w:rsidR="00BB4406" w:rsidRDefault="00BB4406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A8A8" w14:textId="77777777" w:rsidR="00BB4406" w:rsidRDefault="00BB4406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008F" w14:textId="77777777" w:rsidR="00BB4406" w:rsidRDefault="00BB4406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74B62" w14:textId="5EB0AFC3" w:rsidR="00BB4406" w:rsidRPr="00CC6DC7" w:rsidRDefault="00CC6DC7" w:rsidP="003D13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</w:tr>
      <w:tr w:rsidR="00C64200" w14:paraId="1A636CDA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1DC2" w14:textId="3C892751" w:rsidR="00C64200" w:rsidRDefault="00D70893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7970" w14:textId="098754A7" w:rsidR="00C64200" w:rsidRDefault="00D70893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C64200" w:rsidRPr="00BB4406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8EFD" w14:textId="573EE85F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3675" w14:textId="2365731C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0955" w14:textId="05FDB08C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F21F" w14:textId="77777777" w:rsidR="00C64200" w:rsidRDefault="00C64200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200" w14:paraId="330670C3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E73B" w14:textId="2126812F" w:rsidR="00C64200" w:rsidRDefault="00D70893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42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7C48" w14:textId="20437327" w:rsidR="00C64200" w:rsidRDefault="00D70893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6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9253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4E86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3262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0D349" w14:textId="77777777" w:rsidR="00C64200" w:rsidRDefault="00C64200" w:rsidP="00C642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200" w14:paraId="1B67EEDE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A922" w14:textId="131140DD" w:rsidR="00C64200" w:rsidRDefault="00D70893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42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2AFC" w14:textId="0D68DA5C" w:rsidR="00C64200" w:rsidRDefault="00A50D2D" w:rsidP="00C642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64200">
              <w:rPr>
                <w:rFonts w:ascii="Times New Roman" w:eastAsia="Times New Roman" w:hAnsi="Times New Roman" w:cs="Times New Roman"/>
                <w:sz w:val="24"/>
                <w:szCs w:val="24"/>
              </w:rPr>
              <w:t>омпьютер с лицензионным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D0C7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23DB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5FED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4EFFF" w14:textId="42B8953D" w:rsidR="00C64200" w:rsidRDefault="00C64200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200" w14:paraId="07980019" w14:textId="77777777" w:rsidTr="0073206D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7D55" w14:textId="7AD16453" w:rsidR="00C64200" w:rsidRDefault="00A50D2D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642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190C" w14:textId="59288057" w:rsidR="00C64200" w:rsidRDefault="00A50D2D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64200" w:rsidRPr="00BB440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лассная доска, интерактивная доска</w:t>
            </w:r>
            <w:r w:rsidR="00C64200">
              <w:rPr>
                <w:rFonts w:ascii="Times New Roman" w:eastAsia="Times New Roman" w:hAnsi="Times New Roman" w:cs="Times New Roman"/>
                <w:sz w:val="24"/>
                <w:szCs w:val="24"/>
              </w:rPr>
              <w:t>, экран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9BE1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DB42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48A0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BC6D7" w14:textId="77777777" w:rsidR="00C64200" w:rsidRDefault="00C64200" w:rsidP="00C642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200" w14:paraId="4EC94AF3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9FD5" w14:textId="36A88E5E" w:rsidR="00C64200" w:rsidRDefault="00A50D2D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42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8A8B" w14:textId="3CE5EEA7" w:rsidR="00C64200" w:rsidRDefault="00A50D2D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64200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3BA01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AB74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5AFA" w14:textId="77777777" w:rsidR="00C64200" w:rsidRDefault="00C64200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20DB" w14:textId="3E422BAA" w:rsidR="00C64200" w:rsidRDefault="00C64200" w:rsidP="00C642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EB2EC0" w14:textId="186D6BB2" w:rsidR="007656DE" w:rsidRDefault="007656DE" w:rsidP="00FC44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94D60" w14:textId="1ADD9B5F" w:rsidR="007656DE" w:rsidRDefault="0077552F" w:rsidP="00A50D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52F">
        <w:rPr>
          <w:rFonts w:ascii="Times New Roman" w:eastAsia="Times New Roman" w:hAnsi="Times New Roman" w:cs="Times New Roman"/>
          <w:sz w:val="24"/>
          <w:szCs w:val="24"/>
        </w:rPr>
        <w:t>Кабинет «Инженерная графика»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4580"/>
        <w:gridCol w:w="2269"/>
        <w:gridCol w:w="2552"/>
        <w:gridCol w:w="2835"/>
        <w:gridCol w:w="2409"/>
      </w:tblGrid>
      <w:tr w:rsidR="007656DE" w14:paraId="4FF9AB8A" w14:textId="77777777" w:rsidTr="000E6A87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D204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9B93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321E" w14:textId="77777777" w:rsidR="007656DE" w:rsidRDefault="007656DE" w:rsidP="003D13CA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68F6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8AD2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71E1" w14:textId="77777777" w:rsidR="007656DE" w:rsidRDefault="007656DE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641AB3" w14:paraId="28F1B73F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AF11" w14:textId="77777777" w:rsidR="00641AB3" w:rsidRDefault="00641AB3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E22A" w14:textId="52847A6F" w:rsidR="00641AB3" w:rsidRDefault="00641AB3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552F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ндивидуальные чертежные столы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77552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75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чертежных инструментов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2792" w14:textId="77777777" w:rsidR="00641AB3" w:rsidRDefault="00641AB3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DC5D" w14:textId="77777777" w:rsidR="00641AB3" w:rsidRDefault="00641AB3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AAD7" w14:textId="77777777" w:rsidR="00641AB3" w:rsidRDefault="00641AB3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59F6B" w14:textId="5EA6C5E3" w:rsidR="00641AB3" w:rsidRPr="00CC6DC7" w:rsidRDefault="00CC6DC7" w:rsidP="003D13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641AB3" w14:paraId="590DBE73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F994" w14:textId="74F18F49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A2D1" w14:textId="74DF2090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BB4406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161A" w14:textId="034B9291" w:rsidR="00641AB3" w:rsidRDefault="00641AB3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A5AE" w14:textId="05426CFE" w:rsidR="00641AB3" w:rsidRDefault="00641AB3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F3EF" w14:textId="605BF51C" w:rsidR="00641AB3" w:rsidRDefault="00641AB3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3DBA3" w14:textId="77777777" w:rsidR="00641AB3" w:rsidRDefault="00641AB3" w:rsidP="00C66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B3" w14:paraId="51308AA0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B5FD" w14:textId="343D19CA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9D66" w14:textId="0EDFA156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40DF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DA6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E636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977A9" w14:textId="77777777" w:rsidR="00641AB3" w:rsidRDefault="00641AB3" w:rsidP="00C66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B3" w14:paraId="457A9A4F" w14:textId="77777777" w:rsidTr="000E6A8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FC1C" w14:textId="23E7617D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8BCB" w14:textId="050494CF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программным обеспечением для преподавателя (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редактор «AUTOCAD»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F1D7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B221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5A7A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4E6E5" w14:textId="36D4758D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B3" w14:paraId="53A21CDE" w14:textId="77777777" w:rsidTr="000E6A87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AE9C" w14:textId="35F841BA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D3BFD" w14:textId="2C0C3D7A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емонстрационная доска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1DEC" w14:textId="5E03276C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A560" w14:textId="035E75BF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2806" w14:textId="49FE3EE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420FA" w14:textId="77777777" w:rsidR="00641AB3" w:rsidRDefault="00641AB3" w:rsidP="00C66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B3" w14:paraId="0E325B0F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48D8" w14:textId="297420C5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31EE" w14:textId="35C878EE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бъемные модели геометрических фигур и тел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386C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7395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E7A2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2F6CA" w14:textId="77777777" w:rsidR="00641AB3" w:rsidRDefault="00641AB3" w:rsidP="00C66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B3" w14:paraId="224D0526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005A" w14:textId="67E732CD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557C" w14:textId="710C9620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ерсональный компьютер с лицензионным программным обеспечением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5941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D8F8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9170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64C61" w14:textId="0FAE6F41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AB3" w14:paraId="782FB704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4975" w14:textId="06EEB95F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18B9" w14:textId="0C81DA79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чертежей по курсу машиностроительного и технического черчения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3790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EA9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C9B9" w14:textId="77777777" w:rsidR="00641AB3" w:rsidRDefault="00641AB3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9E1F" w14:textId="31EEB99A" w:rsidR="00641AB3" w:rsidRDefault="00641AB3" w:rsidP="00C66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E82F33" w14:textId="0467818F" w:rsidR="007656DE" w:rsidRDefault="007656DE" w:rsidP="00FC44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96BC4" w14:textId="5C2C1C7C" w:rsidR="007656DE" w:rsidRDefault="00FB076B" w:rsidP="00946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76B">
        <w:rPr>
          <w:rFonts w:ascii="Times New Roman" w:eastAsia="Times New Roman" w:hAnsi="Times New Roman" w:cs="Times New Roman"/>
          <w:sz w:val="24"/>
          <w:szCs w:val="24"/>
        </w:rPr>
        <w:t>Кабинет «Иностранного языка в профессиональной деятельности»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409"/>
      </w:tblGrid>
      <w:tr w:rsidR="00FB076B" w14:paraId="76984CF3" w14:textId="77777777" w:rsidTr="000E6A87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7B50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85D3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E0B8" w14:textId="77777777" w:rsidR="00FB076B" w:rsidRDefault="00FB076B" w:rsidP="003D13CA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D05B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00E8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B9EC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FB076B" w14:paraId="369B64EA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0BA6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C56F" w14:textId="0CF380FF" w:rsidR="00FB076B" w:rsidRDefault="00DB358D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FCE8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11FD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2293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7516C" w14:textId="77777777" w:rsidR="00FB076B" w:rsidRPr="00EC4185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СГ.02</w:t>
            </w:r>
          </w:p>
        </w:tc>
      </w:tr>
      <w:tr w:rsidR="00FB076B" w14:paraId="321F38D3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4632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8FD4" w14:textId="7CD62260" w:rsidR="00FB076B" w:rsidRDefault="00DB358D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A38B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C8B6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D750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11929" w14:textId="77777777" w:rsidR="00FB076B" w:rsidRDefault="00FB076B" w:rsidP="003D13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76B" w14:paraId="2E4E5BD0" w14:textId="77777777" w:rsidTr="000E6A8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C519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571A" w14:textId="7CF28564" w:rsidR="00FB076B" w:rsidRDefault="00DB358D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B076B"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B076B"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B076B"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B076B"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6692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DEFB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2B43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56847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76B" w14:paraId="560D9316" w14:textId="77777777" w:rsidTr="000E6A8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50352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2294" w14:textId="7B24652F" w:rsidR="00FB076B" w:rsidRDefault="00DB358D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FB076B"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4DAD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AB61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97A8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9E5B2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76B" w14:paraId="0E6EC15D" w14:textId="77777777" w:rsidTr="000E6A8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A063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D74D" w14:textId="54A43BD9" w:rsidR="00FB076B" w:rsidRDefault="00DB358D" w:rsidP="003D1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омпьютер </w:t>
            </w:r>
            <w:r w:rsidR="00FB076B"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(системный блок, монитор, клавиатура, мышь,</w:t>
            </w:r>
            <w:r w:rsidR="00FB076B"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5693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28AF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8EE7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2F8C7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76B" w14:paraId="37A47734" w14:textId="77777777" w:rsidTr="000E6A87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C2CF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579E" w14:textId="72A393CC" w:rsidR="00FB076B" w:rsidRDefault="00DB358D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B076B"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08C2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FBCE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E07C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4B5EF" w14:textId="77777777" w:rsidR="00FB076B" w:rsidRDefault="00FB076B" w:rsidP="003D13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76B" w14:paraId="5E147E82" w14:textId="77777777" w:rsidTr="000E6A8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D684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4A83" w14:textId="6246BDFC" w:rsidR="00FB076B" w:rsidRDefault="00DB358D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6526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294F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B8FC" w14:textId="77777777" w:rsidR="00FB076B" w:rsidRDefault="00FB076B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43A3" w14:textId="77777777" w:rsidR="00FB076B" w:rsidRDefault="00FB076B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74331C" w14:textId="4ABF3F28" w:rsidR="00FB076B" w:rsidRDefault="00FB076B" w:rsidP="00FC44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FC6F0" w14:textId="7C7E5625" w:rsidR="00FB076B" w:rsidRDefault="00FB076B" w:rsidP="00E878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76B">
        <w:rPr>
          <w:rFonts w:ascii="Times New Roman" w:eastAsia="Times New Roman" w:hAnsi="Times New Roman" w:cs="Times New Roman"/>
          <w:sz w:val="24"/>
          <w:szCs w:val="24"/>
        </w:rPr>
        <w:t>Кабинет «Материаловедение»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147"/>
        <w:gridCol w:w="1702"/>
        <w:gridCol w:w="2552"/>
        <w:gridCol w:w="2835"/>
        <w:gridCol w:w="2409"/>
      </w:tblGrid>
      <w:tr w:rsidR="00FB076B" w14:paraId="1AE77419" w14:textId="77777777" w:rsidTr="0073206D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5E81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2919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5A54" w14:textId="77777777" w:rsidR="00FB076B" w:rsidRDefault="00FB076B" w:rsidP="003D13CA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35D7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2D1B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40E6" w14:textId="77777777" w:rsidR="00FB076B" w:rsidRDefault="00FB076B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C95A92" w14:paraId="42A878F6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B3EE" w14:textId="77777777" w:rsidR="00C95A92" w:rsidRDefault="00C95A92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C8AEC" w14:textId="370140A1" w:rsidR="00C95A92" w:rsidRDefault="00C95A92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7B4A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B3F3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6AF6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0389B" w14:textId="405D7359" w:rsidR="00C95A92" w:rsidRPr="00CC6DC7" w:rsidRDefault="00CC6DC7" w:rsidP="003D13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ОП.03</w:t>
            </w:r>
          </w:p>
        </w:tc>
      </w:tr>
      <w:tr w:rsidR="00C95A92" w14:paraId="17994860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5495C" w14:textId="77777777" w:rsidR="00C95A92" w:rsidRDefault="00C95A92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4004" w14:textId="4D5602ED" w:rsidR="00C95A92" w:rsidRDefault="00C95A92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9B04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BFD1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AD30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ED25F" w14:textId="77777777" w:rsidR="00C95A92" w:rsidRDefault="00C95A92" w:rsidP="003D13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6F3649A0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5FC4" w14:textId="7554A3C6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8BA3" w14:textId="5E924F5E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D736" w14:textId="5E4E506D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1B25" w14:textId="7D704760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1CD5" w14:textId="576F2FA6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9C84F" w14:textId="77777777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684C6AA2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57C0" w14:textId="17175640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4886" w14:textId="2C341F15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лицензионным программным обеспечением для преподавателя (системный блок, монитор, клавиатура, мышь)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2C8D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D7F7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0828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4AFE4" w14:textId="3B60C7AB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6846406D" w14:textId="77777777" w:rsidTr="0073206D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BA84" w14:textId="04368B85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48D8" w14:textId="48B217A2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(интерактивная доска)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8013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5189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DFB1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E6ADC" w14:textId="77777777" w:rsidR="00C95A92" w:rsidRDefault="00C95A92" w:rsidP="005A56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1241FEBE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292E0" w14:textId="18B0E2A6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99030" w14:textId="5DC274DA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 для измерения свойств материалов.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6219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18B3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46AD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4FE70" w14:textId="77777777" w:rsidR="00C95A92" w:rsidRDefault="00C95A92" w:rsidP="005A56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4C073292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7068" w14:textId="27B1518A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EDCB" w14:textId="66992B9D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 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5E6F" w14:textId="10FC50A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B26D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BADD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AA41F" w14:textId="0AD8CB1C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2082889A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E7E0" w14:textId="70507E92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583C" w14:textId="7D4B428C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EA2A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042E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3805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F375" w14:textId="39F4986F" w:rsidR="00C95A92" w:rsidRDefault="00C95A92" w:rsidP="005A56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F112C7" w14:textId="77777777" w:rsidR="000E6A87" w:rsidRDefault="000E6A87" w:rsidP="00E878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EE05C" w14:textId="6C347ECB" w:rsidR="00FB076B" w:rsidRDefault="00D67D56" w:rsidP="00E878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D56">
        <w:rPr>
          <w:rFonts w:ascii="Times New Roman" w:eastAsia="Times New Roman" w:hAnsi="Times New Roman" w:cs="Times New Roman"/>
          <w:sz w:val="24"/>
          <w:szCs w:val="24"/>
        </w:rPr>
        <w:t>Кабинет «Метрология стандартизация и сертификация»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409"/>
      </w:tblGrid>
      <w:tr w:rsidR="005A5614" w14:paraId="1FCA108A" w14:textId="77777777" w:rsidTr="0073206D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C616" w14:textId="77777777" w:rsidR="005A5614" w:rsidRDefault="005A5614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FF73" w14:textId="77777777" w:rsidR="005A5614" w:rsidRDefault="005A5614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C739" w14:textId="77777777" w:rsidR="005A5614" w:rsidRDefault="005A5614" w:rsidP="003D13CA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DDDA" w14:textId="77777777" w:rsidR="005A5614" w:rsidRDefault="005A5614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CFB0" w14:textId="77777777" w:rsidR="005A5614" w:rsidRDefault="005A5614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3E18" w14:textId="77777777" w:rsidR="005A5614" w:rsidRDefault="005A5614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C95A92" w14:paraId="49AEE9E3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2E50" w14:textId="77777777" w:rsidR="00C95A92" w:rsidRDefault="00C95A92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8508" w14:textId="5163062E" w:rsidR="00C95A92" w:rsidRDefault="00C95A92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792B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4ACC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6EB1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85C70" w14:textId="3108D828" w:rsidR="00C95A92" w:rsidRPr="00CC6DC7" w:rsidRDefault="00CC6DC7" w:rsidP="003D13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ОП.04</w:t>
            </w:r>
          </w:p>
        </w:tc>
      </w:tr>
      <w:tr w:rsidR="00C95A92" w14:paraId="6C56B815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F81F4" w14:textId="77777777" w:rsidR="00C95A92" w:rsidRDefault="00C95A92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5B56" w14:textId="5B5F3284" w:rsidR="00C95A92" w:rsidRDefault="00C95A92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C916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1879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BEBB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917E7" w14:textId="77777777" w:rsidR="00C95A92" w:rsidRDefault="00C95A92" w:rsidP="003D13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51F0A660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C329" w14:textId="029982AC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E64B" w14:textId="218E3CAE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A264" w14:textId="3538F668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9353" w14:textId="6551B79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8516" w14:textId="0AFD0475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85DBC" w14:textId="77777777" w:rsidR="00C95A92" w:rsidRDefault="00C95A92" w:rsidP="00BE03A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2C4091BB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DC30" w14:textId="0D7740F7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0045" w14:textId="3D29BEA7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лицензионным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20F3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C181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2052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BC34F" w14:textId="77777777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2462BF45" w14:textId="77777777" w:rsidTr="0073206D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7937" w14:textId="3AA278C1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1B5C" w14:textId="5850023E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/интерактивная доска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C4CE0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E68B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530A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879BB" w14:textId="77777777" w:rsidR="00C95A92" w:rsidRDefault="00C95A92" w:rsidP="00BE03A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0F0192C5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AB91" w14:textId="2EFDFFBF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39F35" w14:textId="5AC51E90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учебно-методических материалов </w:t>
            </w:r>
            <w:r w:rsidRPr="00641AB3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разделам курса «Допуски и посадки», «Стандартизация», «Сертификация»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A3AC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DB38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D619" w14:textId="77777777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6665C" w14:textId="77777777" w:rsidR="00C95A92" w:rsidRDefault="00C95A92" w:rsidP="00BE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A92" w14:paraId="4427D4D1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E0F2" w14:textId="00CBFF63" w:rsidR="00C95A92" w:rsidRDefault="00C95A92" w:rsidP="00641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45DD6" w14:textId="16C29CCF" w:rsidR="00C95A92" w:rsidRDefault="00C95A92" w:rsidP="00641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41AB3">
              <w:rPr>
                <w:rFonts w:ascii="Times New Roman" w:eastAsia="Times New Roman" w:hAnsi="Times New Roman" w:cs="Times New Roman"/>
                <w:sz w:val="24"/>
                <w:szCs w:val="24"/>
              </w:rPr>
              <w:t>бразцы машиностроительных деталей, контрольно-измерительные приборы для измерения наружных и внутренних размеров, допусков формы и расположения, шероховатости поверхности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DE1" w14:textId="10C786E8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0FD" w14:textId="0D9CC6FD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0D7F" w14:textId="528A9ECB" w:rsidR="00C95A92" w:rsidRDefault="00C95A92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792E" w14:textId="77777777" w:rsidR="00C95A92" w:rsidRDefault="00C95A92" w:rsidP="00641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4CE274" w14:textId="3C064161" w:rsidR="00D67D56" w:rsidRDefault="00EF22FD" w:rsidP="00C95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2FD">
        <w:rPr>
          <w:rFonts w:ascii="Times New Roman" w:eastAsia="Times New Roman" w:hAnsi="Times New Roman" w:cs="Times New Roman"/>
          <w:sz w:val="24"/>
          <w:szCs w:val="24"/>
        </w:rPr>
        <w:lastRenderedPageBreak/>
        <w:t>Кабинет «Охрана труда»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4"/>
        <w:gridCol w:w="2410"/>
      </w:tblGrid>
      <w:tr w:rsidR="00622CB8" w14:paraId="58D3D090" w14:textId="77777777" w:rsidTr="00622CB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E85A1" w14:textId="77777777" w:rsidR="00622CB8" w:rsidRPr="00622CB8" w:rsidRDefault="00622CB8" w:rsidP="00622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622CB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4449" w14:textId="77777777" w:rsidR="00622CB8" w:rsidRPr="00622CB8" w:rsidRDefault="00622CB8" w:rsidP="00622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C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7358" w14:textId="77777777" w:rsidR="00622CB8" w:rsidRDefault="00622CB8" w:rsidP="00622C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D41A" w14:textId="77777777" w:rsidR="00622CB8" w:rsidRPr="00622CB8" w:rsidRDefault="00622CB8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CB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E12F" w14:textId="77777777" w:rsidR="00622CB8" w:rsidRPr="00622CB8" w:rsidRDefault="00622CB8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CB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8596" w14:textId="77777777" w:rsidR="00622CB8" w:rsidRPr="00622CB8" w:rsidRDefault="00622CB8" w:rsidP="00622C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CC6DC7" w14:paraId="05020B33" w14:textId="77777777" w:rsidTr="00622CB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8E5F" w14:textId="77777777" w:rsidR="00CC6DC7" w:rsidRDefault="00CC6DC7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A54F" w14:textId="18CD0523" w:rsidR="00CC6DC7" w:rsidRDefault="00CC6DC7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9687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6FD2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764B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3257E" w14:textId="55C02502" w:rsidR="00CC6DC7" w:rsidRPr="00CC6DC7" w:rsidRDefault="00CC6DC7" w:rsidP="00E759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ОП.07</w:t>
            </w:r>
          </w:p>
        </w:tc>
      </w:tr>
      <w:tr w:rsidR="00CC6DC7" w14:paraId="1D130595" w14:textId="77777777" w:rsidTr="00622CB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4E63" w14:textId="77777777" w:rsidR="00CC6DC7" w:rsidRDefault="00CC6DC7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01E9" w14:textId="2C23557B" w:rsidR="00CC6DC7" w:rsidRDefault="00CC6DC7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083D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AF4E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FE15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32EB1" w14:textId="77777777" w:rsidR="00CC6DC7" w:rsidRDefault="00CC6DC7" w:rsidP="00E759F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2481AD76" w14:textId="77777777" w:rsidTr="00622CB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4385" w14:textId="606A3B39" w:rsidR="00CC6DC7" w:rsidRDefault="00CC6DC7" w:rsidP="00EF22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1544" w14:textId="41DAF4CB" w:rsidR="00CC6DC7" w:rsidRDefault="00CC6DC7" w:rsidP="00EF22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F22F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классная трехсекционная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A447" w14:textId="0EF4863E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F1B7" w14:textId="55CEBDD5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BC9D" w14:textId="77556EE4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1C9A5" w14:textId="77777777" w:rsidR="00CC6DC7" w:rsidRDefault="00CC6DC7" w:rsidP="00EF22F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6FE0E4B8" w14:textId="77777777" w:rsidTr="00622CB8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7CCA" w14:textId="47D7EF8A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5614" w14:textId="4C2CDC6A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317A" w14:textId="285A0878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0B08" w14:textId="2103BA10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1988" w14:textId="2705C2D1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25842" w14:textId="77777777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29CDD25B" w14:textId="77777777" w:rsidTr="00622CB8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F154" w14:textId="16D203D6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194E" w14:textId="0AD84226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лицензионным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8D7D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F18B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2202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78FA0" w14:textId="743D5F5A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5F1B30A2" w14:textId="77777777" w:rsidTr="00622CB8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AFD2" w14:textId="564D0403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DF0F" w14:textId="4558C949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2FD">
              <w:rPr>
                <w:rFonts w:ascii="Times New Roman" w:eastAsia="Times New Roman" w:hAnsi="Times New Roman" w:cs="Times New Roman"/>
                <w:sz w:val="24"/>
                <w:szCs w:val="24"/>
              </w:rPr>
              <w:t>LCD телевизор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1F22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4FA5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1CD3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F80C2" w14:textId="77777777" w:rsidR="00CC6DC7" w:rsidRDefault="00CC6DC7" w:rsidP="00CF4D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0330BC6F" w14:textId="77777777" w:rsidTr="00622CB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2AFA" w14:textId="031AF7BD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AAB7" w14:textId="15168CAB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 (</w:t>
            </w:r>
            <w:r w:rsidRPr="00EF22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учебники и учебные пособия, инструкции к практическим работам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наглядные пособия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F22F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плакатов и электронные издания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E58E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3F78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B1FC" w14:textId="77777777" w:rsidR="00CC6DC7" w:rsidRDefault="00CC6DC7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171F" w14:textId="717FFC73" w:rsidR="00CC6DC7" w:rsidRDefault="00CC6DC7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AA901A" w14:textId="5567102F" w:rsidR="00D67D56" w:rsidRDefault="00D67D56" w:rsidP="00FC44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05289" w14:textId="77B52DCE" w:rsidR="00D67D56" w:rsidRDefault="00EF22FD" w:rsidP="00C95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2FD">
        <w:rPr>
          <w:rFonts w:ascii="Times New Roman" w:eastAsia="Times New Roman" w:hAnsi="Times New Roman" w:cs="Times New Roman"/>
          <w:sz w:val="24"/>
          <w:szCs w:val="24"/>
        </w:rPr>
        <w:t>Кабинет «Процессы формообразования и инструменты»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409"/>
      </w:tblGrid>
      <w:tr w:rsidR="00EF22FD" w14:paraId="410CEF20" w14:textId="77777777" w:rsidTr="0073206D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05D4" w14:textId="77777777" w:rsidR="00EF22FD" w:rsidRDefault="00EF22FD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52C8" w14:textId="77777777" w:rsidR="00EF22FD" w:rsidRDefault="00EF22FD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A86A" w14:textId="77777777" w:rsidR="00EF22FD" w:rsidRDefault="00EF22FD" w:rsidP="00E759F1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913F" w14:textId="77777777" w:rsidR="00EF22FD" w:rsidRDefault="00EF22FD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F433" w14:textId="77777777" w:rsidR="00EF22FD" w:rsidRDefault="00EF22FD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5252" w14:textId="77777777" w:rsidR="00EF22FD" w:rsidRDefault="00EF22FD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0A75B6" w14:paraId="627ED982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8893" w14:textId="77777777" w:rsidR="000A75B6" w:rsidRDefault="000A75B6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431A" w14:textId="4FD3C67B" w:rsidR="000A75B6" w:rsidRDefault="000A75B6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EBCC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E986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8030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F885A" w14:textId="589BE9DF" w:rsidR="000A75B6" w:rsidRPr="00CC6DC7" w:rsidRDefault="00CC6DC7" w:rsidP="00E759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ОП.05</w:t>
            </w:r>
          </w:p>
        </w:tc>
      </w:tr>
      <w:tr w:rsidR="000A75B6" w14:paraId="4EAD41F6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30E3" w14:textId="77777777" w:rsidR="000A75B6" w:rsidRDefault="000A75B6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3415" w14:textId="59F60C1C" w:rsidR="000A75B6" w:rsidRDefault="000A75B6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DC545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D862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0C28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E2B3C" w14:textId="77777777" w:rsidR="000A75B6" w:rsidRDefault="000A75B6" w:rsidP="00E759F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28492B24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E416" w14:textId="27BCE5F9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0884" w14:textId="3790300D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AFB4" w14:textId="21B1F025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80FB" w14:textId="42568971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E8EF" w14:textId="0CE39144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00B2A" w14:textId="77777777" w:rsidR="000A75B6" w:rsidRDefault="000A75B6" w:rsidP="00CF4D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223B58D6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57CD" w14:textId="6CF7BD71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40B9" w14:textId="15B57E54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лицензионным</w:t>
            </w:r>
            <w:r w:rsidR="001C3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A63D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525E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C2AE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B6194" w14:textId="0D371F70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18FC5C43" w14:textId="77777777" w:rsidTr="0073206D">
        <w:trPr>
          <w:trHeight w:val="3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6AA6" w14:textId="0BDF5E73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3673" w14:textId="6527CDBA" w:rsidR="000A75B6" w:rsidRDefault="000A75B6" w:rsidP="00CF4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22FD">
              <w:rPr>
                <w:rFonts w:ascii="Times New Roman" w:eastAsia="Times New Roman" w:hAnsi="Times New Roman" w:cs="Times New Roman"/>
                <w:sz w:val="24"/>
                <w:szCs w:val="24"/>
              </w:rPr>
              <w:t>елевизор и мультимедиа-проектор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B2F0" w14:textId="296B8154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A73C" w14:textId="1C4D456A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80FC" w14:textId="5B6CBB70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C3BBC" w14:textId="77777777" w:rsidR="000A75B6" w:rsidRDefault="000A75B6" w:rsidP="00CF4D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4499A4D7" w14:textId="77777777" w:rsidTr="0073206D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DD10" w14:textId="0E6C2082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880C" w14:textId="284FAAAF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4161" w14:textId="2CDEACD6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D405" w14:textId="05D2141B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9CFB" w14:textId="01377079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28DF" w14:textId="77777777" w:rsidR="000A75B6" w:rsidRDefault="000A75B6" w:rsidP="00CF4D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1EB5E3" w14:textId="77777777" w:rsidR="00EC7452" w:rsidRDefault="00EC7452" w:rsidP="00FC44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F7697" w14:textId="44291BDD" w:rsidR="00FC4452" w:rsidRDefault="00FC4452" w:rsidP="00EC74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Кабинеты «Социально-гуманитарных дисциплин»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409"/>
      </w:tblGrid>
      <w:tr w:rsidR="00FC4452" w14:paraId="5EA3182B" w14:textId="77777777" w:rsidTr="0073206D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A90D" w14:textId="77777777" w:rsidR="00FC4452" w:rsidRDefault="00FC4452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lk22239525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4843" w14:textId="77777777" w:rsidR="00FC4452" w:rsidRDefault="00FC4452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2BCD" w14:textId="77777777" w:rsidR="00FC4452" w:rsidRDefault="00FC4452" w:rsidP="003D13CA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1BE1" w14:textId="77777777" w:rsidR="00FC4452" w:rsidRDefault="00FC4452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80BA" w14:textId="77777777" w:rsidR="00FC4452" w:rsidRDefault="00FC4452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07F5" w14:textId="77777777" w:rsidR="00FC4452" w:rsidRDefault="00FC4452" w:rsidP="003D1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0A75B6" w14:paraId="1C355519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257B" w14:textId="77777777" w:rsidR="000A75B6" w:rsidRDefault="000A75B6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9CD3" w14:textId="355438CA" w:rsidR="000A75B6" w:rsidRDefault="000A75B6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2CE3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B909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6D6E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543B4" w14:textId="77777777" w:rsidR="000A75B6" w:rsidRPr="00CC6DC7" w:rsidRDefault="00CC6DC7" w:rsidP="003D13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СГ.01</w:t>
            </w:r>
          </w:p>
          <w:p w14:paraId="66E5E2A9" w14:textId="30F4035C" w:rsidR="00CC6DC7" w:rsidRDefault="00CC6DC7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ОП.08</w:t>
            </w:r>
          </w:p>
        </w:tc>
      </w:tr>
      <w:tr w:rsidR="000A75B6" w14:paraId="139E801B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628B" w14:textId="77777777" w:rsidR="000A75B6" w:rsidRDefault="000A75B6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4CC1" w14:textId="3150BFBB" w:rsidR="000A75B6" w:rsidRDefault="000A75B6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7548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3DF3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513F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299AD" w14:textId="77777777" w:rsidR="000A75B6" w:rsidRDefault="000A75B6" w:rsidP="003D13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339CDF69" w14:textId="77777777" w:rsidTr="0073206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41D5" w14:textId="77777777" w:rsidR="000A75B6" w:rsidRDefault="000A75B6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60CB" w14:textId="4F0BCAE3" w:rsidR="000A75B6" w:rsidRDefault="000A75B6" w:rsidP="003D13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с лицензионным программным обеспечением для преподавателя (системный блок, монитор, клавиатура, мышь)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3278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26EC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F2FE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9CA26" w14:textId="31D747E6" w:rsidR="000A75B6" w:rsidRDefault="000A75B6" w:rsidP="003D1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46540FD1" w14:textId="77777777" w:rsidTr="0073206D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C30C" w14:textId="7FCBEE23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945B" w14:textId="6D2B82D6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173D" w14:textId="7AD4CA15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5123" w14:textId="505981B0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6B40" w14:textId="14D112BC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D77A7" w14:textId="77777777" w:rsidR="000A75B6" w:rsidRDefault="000A75B6" w:rsidP="00CF4D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0D033F8E" w14:textId="77777777" w:rsidTr="0073206D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7D30" w14:textId="1D1D959A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5D32" w14:textId="744B52BB" w:rsidR="000A75B6" w:rsidRDefault="00732D1A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>оска/</w:t>
            </w:r>
            <w:r w:rsidR="000A75B6">
              <w:t xml:space="preserve"> </w:t>
            </w:r>
            <w:r w:rsidR="000A75B6" w:rsidRPr="0071729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414D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DD4B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7A8A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EB003" w14:textId="77777777" w:rsidR="000A75B6" w:rsidRDefault="000A75B6" w:rsidP="00CF4D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1FB31706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E39B" w14:textId="26CCD2CB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93EB" w14:textId="492C06CA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Мультимедиапроектор с экраном и/или телевизор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5358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40EB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4B38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760A3" w14:textId="77777777" w:rsidR="000A75B6" w:rsidRDefault="000A75B6" w:rsidP="00CF4D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46079E4F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F16F" w14:textId="619921FD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0844" w14:textId="29035B08" w:rsidR="000A75B6" w:rsidRDefault="00732D1A" w:rsidP="00CF4D4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аушники с микрофоном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E37C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CA2A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76FD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AAE8F" w14:textId="2AEE1713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67F1FD9A" w14:textId="77777777" w:rsidTr="0073206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07EE" w14:textId="5635141D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F707" w14:textId="15E636B2" w:rsidR="000A75B6" w:rsidRDefault="00732D1A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788C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64C2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2E69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3402" w14:textId="0AF8098D" w:rsidR="000A75B6" w:rsidRDefault="000A75B6" w:rsidP="00CF4D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13B735DC" w14:textId="77777777" w:rsidR="00FC4452" w:rsidRDefault="00FC44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FCD08" w14:textId="3BCCF5F9" w:rsidR="001817A9" w:rsidRDefault="001817A9" w:rsidP="00732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30j0zll" w:colFirst="0" w:colLast="0"/>
      <w:bookmarkEnd w:id="6"/>
      <w:r w:rsidRPr="001817A9">
        <w:rPr>
          <w:rFonts w:ascii="Times New Roman" w:eastAsia="Times New Roman" w:hAnsi="Times New Roman" w:cs="Times New Roman"/>
          <w:sz w:val="24"/>
          <w:szCs w:val="24"/>
        </w:rPr>
        <w:t>Кабинет «Технология машиностроения»</w:t>
      </w:r>
    </w:p>
    <w:tbl>
      <w:tblPr>
        <w:tblStyle w:val="afffffffff8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014"/>
        <w:gridCol w:w="1842"/>
        <w:gridCol w:w="2564"/>
        <w:gridCol w:w="2835"/>
        <w:gridCol w:w="2398"/>
      </w:tblGrid>
      <w:tr w:rsidR="00F95BFA" w14:paraId="25937DE1" w14:textId="77777777" w:rsidTr="0073206D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2E36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935F" w14:textId="5E1F8683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A7D5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8E30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B248" w14:textId="7A783916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751C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0A75B6" w14:paraId="39B03943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D7E3" w14:textId="77777777" w:rsidR="000A75B6" w:rsidRDefault="000A7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4" w:type="dxa"/>
            <w:shd w:val="clear" w:color="auto" w:fill="auto"/>
          </w:tcPr>
          <w:p w14:paraId="0676ED52" w14:textId="77777777" w:rsidR="000A75B6" w:rsidRDefault="000A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ученический одноместный, нерегулируемый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0BB4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B29C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E9AD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67998" w14:textId="77777777" w:rsidR="000A75B6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ОП.06</w:t>
            </w:r>
          </w:p>
          <w:p w14:paraId="5B7924A9" w14:textId="77777777" w:rsidR="00CC6DC7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  <w:p w14:paraId="45FB3551" w14:textId="77777777" w:rsidR="00CC6DC7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  <w:p w14:paraId="3E2D0014" w14:textId="77777777" w:rsidR="00CC6DC7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ПМ.03</w:t>
            </w:r>
          </w:p>
          <w:p w14:paraId="3C3E2196" w14:textId="77777777" w:rsidR="00CC6DC7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ПМ.04</w:t>
            </w:r>
          </w:p>
          <w:p w14:paraId="41FD9E57" w14:textId="1CDDFFD0" w:rsidR="00CC6DC7" w:rsidRDefault="00CC6D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ПМ.05</w:t>
            </w:r>
          </w:p>
        </w:tc>
      </w:tr>
      <w:tr w:rsidR="000A75B6" w14:paraId="21D67A5F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8805" w14:textId="77777777" w:rsidR="000A75B6" w:rsidRDefault="000A7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4" w:type="dxa"/>
            <w:shd w:val="clear" w:color="auto" w:fill="auto"/>
          </w:tcPr>
          <w:p w14:paraId="421C0900" w14:textId="77777777" w:rsidR="000A75B6" w:rsidRDefault="000A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 на ножках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0F07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6B11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37C2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EB304" w14:textId="77777777" w:rsidR="000A75B6" w:rsidRDefault="000A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5DBD36A4" w14:textId="77777777" w:rsidTr="0073206D">
        <w:trPr>
          <w:trHeight w:val="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57CB" w14:textId="77777777" w:rsidR="000A75B6" w:rsidRDefault="000A7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4" w:type="dxa"/>
            <w:shd w:val="clear" w:color="auto" w:fill="auto"/>
          </w:tcPr>
          <w:p w14:paraId="6631D2F2" w14:textId="1429E055" w:rsidR="000A75B6" w:rsidRDefault="00FC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C1A3D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преподавателя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83B4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588B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C9A1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FE626" w14:textId="77777777" w:rsidR="000A75B6" w:rsidRDefault="000A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1D8F9C2F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0E91" w14:textId="50F805B4" w:rsidR="000A75B6" w:rsidRDefault="00FC1A3D" w:rsidP="001817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941D" w14:textId="195003B3" w:rsidR="000A75B6" w:rsidRDefault="00FC1A3D" w:rsidP="0018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0A75B6"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E24B" w14:textId="6CFC7B90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3535" w14:textId="2D1D2D1D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038D" w14:textId="5358774B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81522" w14:textId="77777777" w:rsidR="000A75B6" w:rsidRDefault="000A75B6" w:rsidP="0018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746D6AA1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80F5" w14:textId="77777777" w:rsidR="000A75B6" w:rsidRDefault="000A75B6" w:rsidP="001817A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EE3B" w14:textId="77777777" w:rsidR="000A75B6" w:rsidRDefault="000A75B6" w:rsidP="0018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меловая (магнитно- маркерная)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FBE4" w14:textId="3ECE2D15" w:rsidR="000A75B6" w:rsidRDefault="001C38E5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24FC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A926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1C2DC" w14:textId="77777777" w:rsidR="000A75B6" w:rsidRDefault="000A75B6" w:rsidP="0018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4E7DE0DB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944E" w14:textId="77777777" w:rsidR="000A75B6" w:rsidRDefault="000A75B6" w:rsidP="001817A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4AE1" w14:textId="55D99059" w:rsidR="000A75B6" w:rsidRDefault="00FC1A3D" w:rsidP="0018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омпьютер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лицензионным 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программным обеспечением для преподавателя (системный блок, монитор, клавиатура, мышь)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6BB6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F404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218E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93832" w14:textId="77777777" w:rsidR="000A75B6" w:rsidRDefault="000A75B6" w:rsidP="0018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75FA981A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2400" w14:textId="586B8733" w:rsidR="000A75B6" w:rsidRDefault="00FC1A3D" w:rsidP="00B97C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4" w:type="dxa"/>
            <w:shd w:val="clear" w:color="auto" w:fill="auto"/>
          </w:tcPr>
          <w:p w14:paraId="686BDF60" w14:textId="77777777" w:rsidR="000A75B6" w:rsidRDefault="000A75B6" w:rsidP="00B9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учебного наглядного материала по темам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5BBE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30CA" w14:textId="65F8FFF3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61AA" w14:textId="768F44FE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09E03" w14:textId="7750412E" w:rsidR="000A75B6" w:rsidRDefault="000A75B6" w:rsidP="00B97C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08651AF1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146F" w14:textId="6C4D0DA3" w:rsidR="000A75B6" w:rsidRDefault="00FC1A3D" w:rsidP="00B97C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4" w:type="dxa"/>
            <w:shd w:val="clear" w:color="auto" w:fill="auto"/>
          </w:tcPr>
          <w:p w14:paraId="7CDEAAE1" w14:textId="77777777" w:rsidR="000A75B6" w:rsidRDefault="000A75B6" w:rsidP="00B9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81AA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F70E" w14:textId="26C264D5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9293" w14:textId="28BE880F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DFDF9" w14:textId="77777777" w:rsidR="000A75B6" w:rsidRDefault="000A75B6" w:rsidP="00B9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00C9EE66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2383" w14:textId="20021667" w:rsidR="000A75B6" w:rsidRDefault="00FC1A3D" w:rsidP="00B97C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4" w:type="dxa"/>
            <w:shd w:val="clear" w:color="auto" w:fill="auto"/>
          </w:tcPr>
          <w:p w14:paraId="789A3559" w14:textId="3D5B0446" w:rsidR="000A75B6" w:rsidRDefault="000A75B6" w:rsidP="00B9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C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режущих инструментов и деталей по изучаемым темам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9297" w14:textId="5C817D59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7D0D" w14:textId="30767573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3F87" w14:textId="4B8499FD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F5C8" w14:textId="77777777" w:rsidR="000A75B6" w:rsidRDefault="000A75B6" w:rsidP="00B9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075B1A" w14:textId="0B81E947" w:rsidR="0046144F" w:rsidRDefault="00155EA3" w:rsidP="00155EA3">
      <w:p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before="120" w:after="0" w:line="240" w:lineRule="auto"/>
        <w:ind w:left="1129"/>
        <w:jc w:val="both"/>
      </w:pPr>
      <w:r>
        <w:tab/>
      </w:r>
    </w:p>
    <w:p w14:paraId="29448E06" w14:textId="77777777" w:rsidR="00622CB8" w:rsidRDefault="00155EA3" w:rsidP="00FC1A3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7" w:name="_Hlk22239648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</w:p>
    <w:p w14:paraId="3A667D79" w14:textId="327BCAA6" w:rsidR="00155EA3" w:rsidRPr="00155EA3" w:rsidRDefault="00155EA3" w:rsidP="00622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155EA3">
        <w:rPr>
          <w:rFonts w:ascii="Times New Roman" w:eastAsia="Times New Roman" w:hAnsi="Times New Roman" w:cs="Times New Roman"/>
          <w:bCs/>
          <w:sz w:val="24"/>
          <w:szCs w:val="24"/>
        </w:rPr>
        <w:t>Кабинет «Техническая механика»</w:t>
      </w:r>
    </w:p>
    <w:tbl>
      <w:tblPr>
        <w:tblStyle w:val="afffffffff8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014"/>
        <w:gridCol w:w="1842"/>
        <w:gridCol w:w="2564"/>
        <w:gridCol w:w="2835"/>
        <w:gridCol w:w="2398"/>
      </w:tblGrid>
      <w:tr w:rsidR="00D35BE4" w14:paraId="41561678" w14:textId="77777777" w:rsidTr="0073206D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7"/>
          <w:p w14:paraId="38F18EEB" w14:textId="77777777" w:rsidR="00D35BE4" w:rsidRDefault="00D35BE4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8F9C" w14:textId="77777777" w:rsidR="00D35BE4" w:rsidRDefault="00D35BE4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1D08" w14:textId="77777777" w:rsidR="00D35BE4" w:rsidRDefault="00D35BE4" w:rsidP="00E759F1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68B7" w14:textId="77777777" w:rsidR="00D35BE4" w:rsidRDefault="00D35BE4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FFCA" w14:textId="77777777" w:rsidR="00D35BE4" w:rsidRDefault="00D35BE4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8A8C" w14:textId="77777777" w:rsidR="00D35BE4" w:rsidRDefault="00D35BE4" w:rsidP="00E75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0A75B6" w14:paraId="1928464D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8D77B" w14:textId="77777777" w:rsidR="000A75B6" w:rsidRDefault="000A75B6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4" w:type="dxa"/>
            <w:shd w:val="clear" w:color="auto" w:fill="auto"/>
          </w:tcPr>
          <w:p w14:paraId="4E5F5403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ученический одноместный, нерегулируемый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D81F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FFB7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0340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153CA" w14:textId="59ACBE34" w:rsidR="000A75B6" w:rsidRPr="00CC6DC7" w:rsidRDefault="00CC6DC7" w:rsidP="00E759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ОП.02</w:t>
            </w:r>
          </w:p>
        </w:tc>
      </w:tr>
      <w:tr w:rsidR="000A75B6" w14:paraId="60793401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AA40" w14:textId="77777777" w:rsidR="000A75B6" w:rsidRDefault="000A75B6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4" w:type="dxa"/>
            <w:shd w:val="clear" w:color="auto" w:fill="auto"/>
          </w:tcPr>
          <w:p w14:paraId="42192E85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 на ножках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72EA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699B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16AE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1F3F8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397F86BA" w14:textId="77777777" w:rsidTr="0073206D">
        <w:trPr>
          <w:trHeight w:val="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EC12" w14:textId="77777777" w:rsidR="000A75B6" w:rsidRDefault="000A75B6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4" w:type="dxa"/>
            <w:shd w:val="clear" w:color="auto" w:fill="auto"/>
          </w:tcPr>
          <w:p w14:paraId="648942FB" w14:textId="4885E765" w:rsidR="000A75B6" w:rsidRDefault="00FC1A3D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C1A3D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преподавателя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8C3A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35E9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DEE5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AE5D2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5DEE61CA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5473" w14:textId="591A72BB" w:rsidR="000A75B6" w:rsidRDefault="00FC1A3D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B989" w14:textId="441E7E86" w:rsidR="000A75B6" w:rsidRDefault="00FC1A3D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0A75B6"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9D0D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E539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8BF5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6FE15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65A9DD96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6D62" w14:textId="77777777" w:rsidR="000A75B6" w:rsidRDefault="000A75B6" w:rsidP="00CC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0AC2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меловая (магнитно- маркерная)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C398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4F4D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EF79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1DF21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38C1A2A6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B336" w14:textId="77777777" w:rsidR="000A75B6" w:rsidRDefault="000A75B6" w:rsidP="00E759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F1C9" w14:textId="5B9C685F" w:rsidR="000A75B6" w:rsidRDefault="00FC1A3D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омпьютер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лицензионным 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программным обеспечением для преподавателя (системный блок, монитор, клавиатура, мышь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9DAF" w14:textId="4FBBB250" w:rsidR="000A75B6" w:rsidRDefault="00FC1A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3178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9BD7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05961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36122A5A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8DEC" w14:textId="7A537085" w:rsidR="000A75B6" w:rsidRDefault="00FC1A3D" w:rsidP="00E759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4" w:type="dxa"/>
            <w:shd w:val="clear" w:color="auto" w:fill="auto"/>
          </w:tcPr>
          <w:p w14:paraId="73168BD8" w14:textId="73ACB6B3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учебного наглядного материала по</w:t>
            </w:r>
            <w:r w:rsidR="00FC1A3D" w:rsidRPr="00FC1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разделам «Классическая механика», «Сопротивление материалов», «Детали машин и механизмов».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DA13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E770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9A0A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65045" w14:textId="77777777" w:rsidR="000A75B6" w:rsidRDefault="000A75B6" w:rsidP="00E759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5B6" w14:paraId="4608C695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9CE1" w14:textId="7DD991ED" w:rsidR="000A75B6" w:rsidRDefault="00FC1A3D" w:rsidP="00E759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A75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4" w:type="dxa"/>
            <w:shd w:val="clear" w:color="auto" w:fill="auto"/>
          </w:tcPr>
          <w:p w14:paraId="106249F2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для индивидуальной и групповой работы по основным видам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731A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6A0A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C0F3" w14:textId="77777777" w:rsidR="000A75B6" w:rsidRDefault="000A75B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F069" w14:textId="77777777" w:rsidR="000A75B6" w:rsidRDefault="000A75B6" w:rsidP="00E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C76E5B" w14:textId="77777777" w:rsidR="00271318" w:rsidRPr="00271318" w:rsidRDefault="00271318" w:rsidP="00271318">
      <w:pPr>
        <w:pStyle w:val="afffffffa"/>
        <w:pBdr>
          <w:top w:val="nil"/>
          <w:left w:val="nil"/>
          <w:bottom w:val="nil"/>
          <w:right w:val="nil"/>
          <w:between w:val="nil"/>
        </w:pBdr>
        <w:spacing w:before="0" w:after="0"/>
        <w:ind w:left="1489"/>
        <w:jc w:val="both"/>
      </w:pPr>
    </w:p>
    <w:p w14:paraId="29C74F17" w14:textId="62CD81BE" w:rsidR="00F95BFA" w:rsidRPr="004F5B56" w:rsidRDefault="0046144F" w:rsidP="00271318">
      <w:pPr>
        <w:pStyle w:val="afffffff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</w:pPr>
      <w:r w:rsidRPr="0046144F">
        <w:rPr>
          <w:rFonts w:eastAsia="Times New Roman" w:cs="Times New Roman"/>
          <w:color w:val="000000"/>
          <w:szCs w:val="24"/>
        </w:rPr>
        <w:t>Оснащение лабораторий/ мастерских</w:t>
      </w:r>
    </w:p>
    <w:p w14:paraId="00F74C31" w14:textId="06A2B1A5" w:rsidR="004F5B56" w:rsidRDefault="004F5B56" w:rsidP="005F2C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4F5B56">
        <w:rPr>
          <w:rFonts w:ascii="Times New Roman" w:eastAsia="Times New Roman" w:hAnsi="Times New Roman" w:cs="Times New Roman"/>
          <w:bCs/>
          <w:sz w:val="24"/>
          <w:szCs w:val="24"/>
        </w:rPr>
        <w:t>Лаборатории «Автоматизированного проектирования технологических процессов и программирования систем ЧПУ»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73"/>
        <w:gridCol w:w="1845"/>
        <w:gridCol w:w="2550"/>
        <w:gridCol w:w="2835"/>
        <w:gridCol w:w="2398"/>
      </w:tblGrid>
      <w:tr w:rsidR="004F5B56" w:rsidRPr="004F5B56" w14:paraId="67E46732" w14:textId="77777777" w:rsidTr="0073206D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1961" w14:textId="77777777" w:rsidR="004F5B56" w:rsidRPr="004F5B56" w:rsidRDefault="004F5B56" w:rsidP="004F5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7B01" w14:textId="77777777" w:rsidR="004F5B56" w:rsidRPr="004F5B56" w:rsidRDefault="004F5B56" w:rsidP="004F5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83E4" w14:textId="77777777" w:rsidR="004F5B56" w:rsidRPr="004F5B56" w:rsidRDefault="004F5B56" w:rsidP="004F5B56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BA51" w14:textId="77777777" w:rsidR="004F5B56" w:rsidRPr="004F5B56" w:rsidRDefault="004F5B56" w:rsidP="004F5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82FB" w14:textId="77777777" w:rsidR="004F5B56" w:rsidRPr="004F5B56" w:rsidRDefault="004F5B56" w:rsidP="004F5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8A96" w14:textId="77777777" w:rsidR="004F5B56" w:rsidRPr="004F5B56" w:rsidRDefault="004F5B56" w:rsidP="004F5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4F5B56" w:rsidRPr="004F5B56" w14:paraId="1611C152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D22D" w14:textId="77777777" w:rsidR="004F5B56" w:rsidRPr="004F5B56" w:rsidRDefault="004F5B56" w:rsidP="004F5B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3" w:type="dxa"/>
            <w:shd w:val="clear" w:color="auto" w:fill="auto"/>
          </w:tcPr>
          <w:p w14:paraId="0426E4D0" w14:textId="77777777" w:rsidR="004F5B56" w:rsidRPr="004F5B56" w:rsidRDefault="004F5B56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обучающегося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B895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0EBD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1DA2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 w:val="restart"/>
          </w:tcPr>
          <w:p w14:paraId="6F11B9CC" w14:textId="3BF625D5" w:rsidR="004F5B56" w:rsidRPr="004F5B56" w:rsidRDefault="00CC6DC7" w:rsidP="004F5B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</w:tr>
      <w:tr w:rsidR="004F5B56" w:rsidRPr="004F5B56" w14:paraId="2415ED47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2428" w14:textId="77777777" w:rsidR="004F5B56" w:rsidRPr="004F5B56" w:rsidRDefault="004F5B56" w:rsidP="004F5B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3" w:type="dxa"/>
            <w:shd w:val="clear" w:color="auto" w:fill="auto"/>
          </w:tcPr>
          <w:p w14:paraId="18A1E34F" w14:textId="77777777" w:rsidR="004F5B56" w:rsidRPr="004F5B56" w:rsidRDefault="004F5B56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F9D6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39B1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28ED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B59B" w14:textId="77777777" w:rsidR="004F5B56" w:rsidRPr="004F5B56" w:rsidRDefault="004F5B56" w:rsidP="004F5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56" w:rsidRPr="004F5B56" w14:paraId="25DC9C01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7AD5" w14:textId="77777777" w:rsidR="004F5B56" w:rsidRPr="004F5B56" w:rsidRDefault="004F5B56" w:rsidP="004F5B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73" w:type="dxa"/>
            <w:shd w:val="clear" w:color="auto" w:fill="auto"/>
          </w:tcPr>
          <w:p w14:paraId="43412681" w14:textId="77777777" w:rsidR="004F5B56" w:rsidRPr="004F5B56" w:rsidRDefault="004F5B56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</w:t>
            </w:r>
            <w:r w:rsidRPr="004F5B56">
              <w:t xml:space="preserve"> </w:t>
            </w: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хранения учебных пособий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F6B6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6168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C2F3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AF8" w14:textId="77777777" w:rsidR="004F5B56" w:rsidRPr="004F5B56" w:rsidRDefault="004F5B56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A1E" w:rsidRPr="004F5B56" w14:paraId="5280A633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40BE" w14:textId="5642646C" w:rsidR="00EF5A1E" w:rsidRPr="004F5B56" w:rsidRDefault="00EF5A1E" w:rsidP="004F5B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3" w:type="dxa"/>
            <w:shd w:val="clear" w:color="auto" w:fill="auto"/>
          </w:tcPr>
          <w:p w14:paraId="7064C031" w14:textId="759DA83E" w:rsidR="00EF5A1E" w:rsidRPr="004F5B56" w:rsidRDefault="00EF5A1E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F5A1E">
              <w:rPr>
                <w:rFonts w:ascii="Times New Roman" w:eastAsia="Times New Roman" w:hAnsi="Times New Roman" w:cs="Times New Roman"/>
                <w:sz w:val="24"/>
                <w:szCs w:val="24"/>
              </w:rPr>
              <w:t>омпьютер с лицензионным программным обеспечением и мультимедиапроектор.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0BB7" w14:textId="0C99EEB4" w:rsidR="00EF5A1E" w:rsidRPr="004F5B56" w:rsidRDefault="00EF5A1E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4552" w14:textId="77777777" w:rsidR="00EF5A1E" w:rsidRPr="004F5B56" w:rsidRDefault="00EF5A1E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2C76" w14:textId="77777777" w:rsidR="00EF5A1E" w:rsidRPr="004F5B56" w:rsidRDefault="00EF5A1E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8441" w14:textId="77777777" w:rsidR="00EF5A1E" w:rsidRPr="004F5B56" w:rsidRDefault="00EF5A1E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56" w:rsidRPr="004F5B56" w14:paraId="05C2FFA6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9906" w14:textId="1CD494D8" w:rsidR="004F5B56" w:rsidRPr="004F5B56" w:rsidRDefault="00EF5A1E" w:rsidP="004F5B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3" w:type="dxa"/>
            <w:shd w:val="clear" w:color="auto" w:fill="auto"/>
          </w:tcPr>
          <w:p w14:paraId="575039AB" w14:textId="0CA901A3" w:rsidR="004F5B56" w:rsidRPr="004F5B56" w:rsidRDefault="00EF5A1E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5A1E">
              <w:rPr>
                <w:rFonts w:ascii="Times New Roman" w:eastAsia="Times New Roman" w:hAnsi="Times New Roman" w:cs="Times New Roman"/>
                <w:sz w:val="24"/>
                <w:szCs w:val="24"/>
              </w:rPr>
              <w:t>астольная панель управления, объединенная с СКБП, имитирующая станочный пульт управления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41B1" w14:textId="54760E40" w:rsidR="004F5B56" w:rsidRPr="004F5B56" w:rsidRDefault="00EF5A1E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04B6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72B0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A919" w14:textId="77777777" w:rsidR="004F5B56" w:rsidRPr="004F5B56" w:rsidRDefault="004F5B56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56" w:rsidRPr="004F5B56" w14:paraId="5C4032C7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356F" w14:textId="020973BF" w:rsidR="004F5B56" w:rsidRPr="004F5B56" w:rsidRDefault="00EF5A1E" w:rsidP="004F5B56">
            <w:pPr>
              <w:spacing w:before="120" w:after="0" w:line="240" w:lineRule="auto"/>
              <w:ind w:left="-120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3" w:type="dxa"/>
            <w:shd w:val="clear" w:color="auto" w:fill="auto"/>
          </w:tcPr>
          <w:p w14:paraId="48CCAAA8" w14:textId="15F2CF3F" w:rsidR="004F5B56" w:rsidRPr="004F5B56" w:rsidRDefault="00EF5A1E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F5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ъемная клавиатура ЧПУ - панель тип расположения кнопок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C5DF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E9DC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5B7C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9796" w14:textId="77777777" w:rsidR="004F5B56" w:rsidRPr="004F5B56" w:rsidRDefault="004F5B56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56" w:rsidRPr="004F5B56" w14:paraId="04B91441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DB9B" w14:textId="49A8C768" w:rsidR="004F5B56" w:rsidRPr="004F5B56" w:rsidRDefault="00EF5A1E" w:rsidP="004F5B56">
            <w:pPr>
              <w:spacing w:before="120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3" w:type="dxa"/>
            <w:shd w:val="clear" w:color="auto" w:fill="auto"/>
          </w:tcPr>
          <w:p w14:paraId="713D7E94" w14:textId="2A00C94A" w:rsidR="004F5B56" w:rsidRPr="004F5B56" w:rsidRDefault="00EF5A1E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F5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ицензионное программное обеспечение для интерактивного NC-программирования в системе ЧПУ;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F996" w14:textId="054CE783" w:rsidR="004F5B56" w:rsidRPr="004F5B56" w:rsidRDefault="00EF5A1E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D938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F823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1270" w14:textId="77777777" w:rsidR="004F5B56" w:rsidRPr="004F5B56" w:rsidRDefault="004F5B56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56" w:rsidRPr="004F5B56" w14:paraId="32CE0C49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B29E" w14:textId="397C8C9F" w:rsidR="004F5B56" w:rsidRPr="004F5B56" w:rsidRDefault="00EF5A1E" w:rsidP="004F5B56">
            <w:pPr>
              <w:spacing w:before="120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73" w:type="dxa"/>
            <w:shd w:val="clear" w:color="auto" w:fill="auto"/>
          </w:tcPr>
          <w:p w14:paraId="0BB3294C" w14:textId="75AF7F94" w:rsidR="004F5B56" w:rsidRPr="004F5B56" w:rsidRDefault="00EF5A1E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F5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имулятор стойки системы ЧПУ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108A" w14:textId="447E39CF" w:rsidR="004F5B56" w:rsidRPr="004F5B56" w:rsidRDefault="00EF5A1E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665C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A460" w14:textId="77777777" w:rsidR="004F5B56" w:rsidRPr="004F5B56" w:rsidRDefault="004F5B56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BF42" w14:textId="77777777" w:rsidR="004F5B56" w:rsidRPr="004F5B56" w:rsidRDefault="004F5B56" w:rsidP="004F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B524D5" w14:textId="77777777" w:rsidR="00CC6DC7" w:rsidRDefault="00CC6DC7" w:rsidP="0027131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20064" w14:textId="6D162C7A" w:rsidR="00F95BFA" w:rsidRDefault="0046144F" w:rsidP="0027131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Лаборатория </w:t>
      </w:r>
      <w:r w:rsidR="005B295C" w:rsidRPr="005B295C">
        <w:rPr>
          <w:rFonts w:ascii="Times New Roman" w:eastAsia="Times New Roman" w:hAnsi="Times New Roman" w:cs="Times New Roman"/>
          <w:sz w:val="24"/>
          <w:szCs w:val="24"/>
        </w:rPr>
        <w:t>«Информационные технологии в планировании производственных процессов»</w:t>
      </w:r>
    </w:p>
    <w:tbl>
      <w:tblPr>
        <w:tblStyle w:val="afffffffff9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289"/>
        <w:gridCol w:w="1843"/>
        <w:gridCol w:w="2410"/>
        <w:gridCol w:w="2976"/>
        <w:gridCol w:w="2127"/>
      </w:tblGrid>
      <w:tr w:rsidR="00F95BFA" w14:paraId="4DC5595A" w14:textId="77777777" w:rsidTr="007052A8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F0C4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8" w:name="_Hlk22247317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7361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4AD3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3A6C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1CCB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969A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F95BFA" w14:paraId="1BD4E0D0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AF82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9" w:type="dxa"/>
            <w:shd w:val="clear" w:color="auto" w:fill="auto"/>
          </w:tcPr>
          <w:p w14:paraId="06B6D197" w14:textId="3E3A087A" w:rsidR="00F95BFA" w:rsidRDefault="0013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20E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ндивидуальные рабочие места для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4CA6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3805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0F1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2A9C" w14:textId="2EEF2C77" w:rsidR="00F95BFA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  <w:p w14:paraId="33C7CCF9" w14:textId="77777777" w:rsidR="00CC6DC7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  <w:p w14:paraId="67E5EE5F" w14:textId="77777777" w:rsidR="00CC6DC7" w:rsidRPr="00CC6DC7" w:rsidRDefault="00CC6D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ПМ.04</w:t>
            </w:r>
          </w:p>
          <w:p w14:paraId="112A38E2" w14:textId="27C812A5" w:rsidR="00CC6DC7" w:rsidRDefault="00CC6D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ПМ.05</w:t>
            </w:r>
          </w:p>
        </w:tc>
      </w:tr>
      <w:tr w:rsidR="00F95BFA" w14:paraId="1ED3C8E2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843C" w14:textId="526C7ED3" w:rsidR="00F95BFA" w:rsidRDefault="001320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9" w:type="dxa"/>
            <w:shd w:val="clear" w:color="auto" w:fill="auto"/>
          </w:tcPr>
          <w:p w14:paraId="78AEAE30" w14:textId="41185AEA" w:rsidR="00F95BFA" w:rsidRDefault="0013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320E3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50B6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37E5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4DF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EDA6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73BB403A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C10E" w14:textId="6940376E" w:rsidR="00F95BFA" w:rsidRDefault="001320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9" w:type="dxa"/>
            <w:shd w:val="clear" w:color="auto" w:fill="auto"/>
          </w:tcPr>
          <w:p w14:paraId="1AB4F8DA" w14:textId="77777777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место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709A" w14:textId="154DEFC0" w:rsidR="00F95BFA" w:rsidRDefault="005B295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A0A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34C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8C88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06C" w14:paraId="16345131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E4B7" w14:textId="68B34963" w:rsidR="002C306C" w:rsidRDefault="001320E3" w:rsidP="002C30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9" w:type="dxa"/>
            <w:shd w:val="clear" w:color="auto" w:fill="auto"/>
          </w:tcPr>
          <w:p w14:paraId="3D52FF1F" w14:textId="06CAD1A8" w:rsidR="002C306C" w:rsidRDefault="002C306C" w:rsidP="002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Автоматизированное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1C69" w14:textId="76DB4257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A8BC" w14:textId="548CFBDD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FDCD" w14:textId="3FA73BA8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295" w14:textId="77777777" w:rsidR="002C306C" w:rsidRDefault="002C306C" w:rsidP="002C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06C" w14:paraId="7B7668AD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94EE" w14:textId="1BAF140D" w:rsidR="002C306C" w:rsidRDefault="001320E3" w:rsidP="002C30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30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9" w:type="dxa"/>
            <w:shd w:val="clear" w:color="auto" w:fill="auto"/>
          </w:tcPr>
          <w:p w14:paraId="084928C2" w14:textId="4775DF3F" w:rsidR="002C306C" w:rsidRDefault="002C306C" w:rsidP="002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B295C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рограммно-аппаратный комплекс для выполнения проектных работ с использованием компьютеров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5A16" w14:textId="77777777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065E" w14:textId="77777777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E7BE" w14:textId="77777777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2236" w14:textId="77777777" w:rsidR="002C306C" w:rsidRDefault="002C306C" w:rsidP="002C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06C" w14:paraId="72A77DF7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F6F7" w14:textId="066AD686" w:rsidR="002C306C" w:rsidRDefault="001320E3" w:rsidP="002C30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C30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9" w:type="dxa"/>
            <w:shd w:val="clear" w:color="auto" w:fill="auto"/>
          </w:tcPr>
          <w:p w14:paraId="075E525A" w14:textId="77777777" w:rsidR="002C306C" w:rsidRDefault="002C306C" w:rsidP="002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FA78" w14:textId="209D8D70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BB23" w14:textId="77777777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1CFB" w14:textId="77777777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BF58" w14:textId="77777777" w:rsidR="002C306C" w:rsidRDefault="002C306C" w:rsidP="002C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06C" w14:paraId="682BEDAE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85542" w14:textId="6532B93B" w:rsidR="002C306C" w:rsidRDefault="001320E3" w:rsidP="002C30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30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9" w:type="dxa"/>
            <w:shd w:val="clear" w:color="auto" w:fill="auto"/>
          </w:tcPr>
          <w:p w14:paraId="550B8770" w14:textId="12E4C7CA" w:rsidR="002C306C" w:rsidRPr="00B20389" w:rsidRDefault="002C306C" w:rsidP="002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89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 оборудование</w:t>
            </w:r>
            <w:r w:rsidR="00B20389" w:rsidRPr="00B20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20389" w:rsidRPr="00B20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 с проектором, лицензионное программное обеспечение)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B1F3" w14:textId="497D1E35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7E15" w14:textId="77777777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DE6B" w14:textId="77777777" w:rsidR="002C306C" w:rsidRDefault="002C306C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9334" w14:textId="77777777" w:rsidR="002C306C" w:rsidRDefault="002C306C" w:rsidP="002C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2A8" w14:paraId="69D654E2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D690" w14:textId="4060193C" w:rsidR="007052A8" w:rsidRDefault="001320E3" w:rsidP="007052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052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9" w:type="dxa"/>
            <w:shd w:val="clear" w:color="auto" w:fill="auto"/>
          </w:tcPr>
          <w:p w14:paraId="6FD00CAE" w14:textId="5831A6FF" w:rsidR="007052A8" w:rsidRPr="00B20389" w:rsidRDefault="001320E3" w:rsidP="0070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052A8" w:rsidRPr="007052A8">
              <w:rPr>
                <w:rFonts w:ascii="Times New Roman" w:eastAsia="Times New Roman" w:hAnsi="Times New Roman" w:cs="Times New Roman"/>
                <w:sz w:val="24"/>
                <w:szCs w:val="24"/>
              </w:rPr>
              <w:t>рафические редакторы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5C29" w14:textId="08950ED2" w:rsidR="007052A8" w:rsidRDefault="007052A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4892" w14:textId="220C2630" w:rsidR="007052A8" w:rsidRDefault="007052A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BAF0" w14:textId="4721BE9A" w:rsidR="007052A8" w:rsidRDefault="007052A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857" w14:textId="77777777" w:rsidR="007052A8" w:rsidRDefault="007052A8" w:rsidP="0070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2A8" w14:paraId="426B629E" w14:textId="77777777" w:rsidTr="00BD2AE4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AA6E" w14:textId="795959C1" w:rsidR="007052A8" w:rsidRDefault="001320E3" w:rsidP="007052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052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9" w:type="dxa"/>
            <w:shd w:val="clear" w:color="auto" w:fill="auto"/>
          </w:tcPr>
          <w:p w14:paraId="7675EBE4" w14:textId="77777777" w:rsidR="007052A8" w:rsidRDefault="007052A8" w:rsidP="0070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учебного наглядного материала по всем темам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70EE" w14:textId="77777777" w:rsidR="007052A8" w:rsidRDefault="007052A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31E7" w14:textId="77777777" w:rsidR="007052A8" w:rsidRDefault="007052A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43C9" w14:textId="77777777" w:rsidR="007052A8" w:rsidRDefault="007052A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9D4" w14:textId="77777777" w:rsidR="007052A8" w:rsidRDefault="007052A8" w:rsidP="0070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14:paraId="3A7B0CA9" w14:textId="77777777" w:rsidR="00CC6DC7" w:rsidRDefault="00CC6DC7" w:rsidP="00DC79F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C3090" w14:textId="1DA17BF9" w:rsidR="005F2C05" w:rsidRDefault="00CC6DC7" w:rsidP="00DC79F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DC7">
        <w:rPr>
          <w:rFonts w:ascii="Times New Roman" w:eastAsia="Times New Roman" w:hAnsi="Times New Roman" w:cs="Times New Roman"/>
          <w:sz w:val="24"/>
          <w:szCs w:val="24"/>
        </w:rPr>
        <w:t>Лаборатория «Метрология, стандартизация и сертификация»</w:t>
      </w:r>
    </w:p>
    <w:tbl>
      <w:tblPr>
        <w:tblStyle w:val="afffffffff9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289"/>
        <w:gridCol w:w="1843"/>
        <w:gridCol w:w="2551"/>
        <w:gridCol w:w="2835"/>
        <w:gridCol w:w="2127"/>
      </w:tblGrid>
      <w:tr w:rsidR="00CC6DC7" w14:paraId="2CF7B05F" w14:textId="77777777" w:rsidTr="00210EF6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B150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1AAF" w14:textId="77777777" w:rsidR="00CC6DC7" w:rsidRDefault="00CC6DC7" w:rsidP="00210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967F" w14:textId="77777777" w:rsidR="00CC6DC7" w:rsidRDefault="00CC6DC7" w:rsidP="00210EF6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67B1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DE2D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14E7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CC6DC7" w14:paraId="5EE4C602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E6CF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9" w:type="dxa"/>
            <w:shd w:val="clear" w:color="auto" w:fill="auto"/>
          </w:tcPr>
          <w:p w14:paraId="6FE452D0" w14:textId="77777777" w:rsidR="00CC6DC7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027AF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D792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C5FF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B85D4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8C0C" w14:textId="1D41730C" w:rsidR="00CC6DC7" w:rsidRPr="007E511A" w:rsidRDefault="007E511A" w:rsidP="00210E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ОП.04</w:t>
            </w:r>
          </w:p>
          <w:p w14:paraId="72E75452" w14:textId="3AFDAB52" w:rsidR="007E511A" w:rsidRPr="007E511A" w:rsidRDefault="007E511A" w:rsidP="00210E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  <w:p w14:paraId="30A24B79" w14:textId="161876C2" w:rsidR="007E511A" w:rsidRPr="007E511A" w:rsidRDefault="007E511A" w:rsidP="00210E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ПМ.05</w:t>
            </w:r>
          </w:p>
          <w:p w14:paraId="6809E6B6" w14:textId="1BA32EF1" w:rsidR="007E511A" w:rsidRDefault="007E511A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0A88E1D3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182A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9" w:type="dxa"/>
            <w:shd w:val="clear" w:color="auto" w:fill="auto"/>
          </w:tcPr>
          <w:p w14:paraId="04E4CA25" w14:textId="77777777" w:rsidR="00CC6DC7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027AF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9A79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F42B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D1C9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06C1" w14:textId="77777777" w:rsidR="00CC6DC7" w:rsidRDefault="00CC6DC7" w:rsidP="0021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01E96EED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089C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89" w:type="dxa"/>
            <w:shd w:val="clear" w:color="auto" w:fill="auto"/>
          </w:tcPr>
          <w:p w14:paraId="3FF321E9" w14:textId="77777777" w:rsidR="00CC6DC7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инструментальный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CE4B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0D9A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BE9E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591" w14:textId="77777777" w:rsidR="00CC6DC7" w:rsidRDefault="00CC6DC7" w:rsidP="0021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18D96249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12601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9" w:type="dxa"/>
            <w:shd w:val="clear" w:color="auto" w:fill="auto"/>
          </w:tcPr>
          <w:p w14:paraId="0B2BDF24" w14:textId="77777777" w:rsidR="00CC6DC7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7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лицензионным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2C57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CB4A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ACE0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E2CA" w14:textId="77777777" w:rsidR="00CC6DC7" w:rsidRDefault="00CC6DC7" w:rsidP="0021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528D6019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4A95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9" w:type="dxa"/>
            <w:shd w:val="clear" w:color="auto" w:fill="auto"/>
          </w:tcPr>
          <w:p w14:paraId="14E61B96" w14:textId="77777777" w:rsidR="00CC6DC7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FAB8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4BA6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DADF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65B" w14:textId="77777777" w:rsidR="00CC6DC7" w:rsidRDefault="00CC6DC7" w:rsidP="0021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7DDCD79C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6F7C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89" w:type="dxa"/>
            <w:shd w:val="clear" w:color="auto" w:fill="auto"/>
          </w:tcPr>
          <w:p w14:paraId="363D97B4" w14:textId="77777777" w:rsidR="00CC6DC7" w:rsidRPr="00B20389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389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 оборудование (</w:t>
            </w:r>
            <w:r w:rsidRPr="00B20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 с проектором, лицензионное программное обеспечение)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9BF2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7EAA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FB06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0905" w14:textId="77777777" w:rsidR="00CC6DC7" w:rsidRDefault="00CC6DC7" w:rsidP="0021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1E1F3E32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70DD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89" w:type="dxa"/>
            <w:shd w:val="clear" w:color="auto" w:fill="auto"/>
          </w:tcPr>
          <w:p w14:paraId="306C5FD1" w14:textId="4011D498" w:rsidR="001C38E5" w:rsidRPr="00190982" w:rsidRDefault="001C38E5" w:rsidP="001C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C6DC7"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рибор для проверки деталей на биение в центрах;</w:t>
            </w:r>
            <w:r w:rsidR="00CC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6DC7"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 поверочная и разметочная;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тангенциркуль ШЦ-1;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E361D3" w14:textId="48A4ACF7" w:rsidR="00CC6DC7" w:rsidRPr="00190982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C992B" w14:textId="77777777" w:rsidR="00CC6DC7" w:rsidRPr="00190982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микрометров;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концевых плоскопараллельных мер длины КМД № 2 кл. 2;</w:t>
            </w:r>
          </w:p>
          <w:p w14:paraId="7EFCE554" w14:textId="77777777" w:rsidR="00CC6DC7" w:rsidRPr="00190982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проволочек для измерения резьбы;</w:t>
            </w:r>
          </w:p>
          <w:p w14:paraId="46F6B822" w14:textId="77777777" w:rsidR="00CC6DC7" w:rsidRPr="00190982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эталонов шероховатости (точение, фрезерование, строгание);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типовых деталей для измерения;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угломер с нониусом ГОСТ 5378;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угломер гироскопический;</w:t>
            </w:r>
          </w:p>
          <w:p w14:paraId="0202CA7F" w14:textId="77777777" w:rsidR="00CC6DC7" w:rsidRPr="00190982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нутромер микрометрический;</w:t>
            </w:r>
          </w:p>
          <w:p w14:paraId="401F0AF5" w14:textId="77777777" w:rsidR="00CC6DC7" w:rsidRPr="00B20389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штангенрейсмас;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982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штангенглубиномер.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21EA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CE60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ED79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3F6F" w14:textId="77777777" w:rsidR="00CC6DC7" w:rsidRDefault="00CC6DC7" w:rsidP="0021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4CEFBBAF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D8D6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89" w:type="dxa"/>
            <w:shd w:val="clear" w:color="auto" w:fill="auto"/>
          </w:tcPr>
          <w:p w14:paraId="6F0846F5" w14:textId="77777777" w:rsidR="00CC6DC7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учебного наглядного материала по всем темам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0E34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BBA1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E80E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2F62" w14:textId="77777777" w:rsidR="00CC6DC7" w:rsidRDefault="00CC6DC7" w:rsidP="0021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DC7" w14:paraId="30E7A59C" w14:textId="77777777" w:rsidTr="00210EF6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16CC" w14:textId="77777777" w:rsidR="00CC6DC7" w:rsidRDefault="00CC6DC7" w:rsidP="00210E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89" w:type="dxa"/>
            <w:shd w:val="clear" w:color="auto" w:fill="auto"/>
          </w:tcPr>
          <w:p w14:paraId="32774B01" w14:textId="77777777" w:rsidR="00CC6DC7" w:rsidRDefault="00CC6DC7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для индивидуальной и групповой работы по основным темам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365D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4ED4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C19C" w14:textId="77777777" w:rsidR="00CC6DC7" w:rsidRDefault="00CC6DC7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FB1" w14:textId="77777777" w:rsidR="00CC6DC7" w:rsidRDefault="00CC6DC7" w:rsidP="00210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2FEDF0" w14:textId="77777777" w:rsidR="00CC6DC7" w:rsidRDefault="00CC6DC7" w:rsidP="00DC79F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A550F" w14:textId="41C91B7A" w:rsidR="00F95BFA" w:rsidRDefault="0046144F" w:rsidP="00DC79F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Лаборатория </w:t>
      </w:r>
      <w:r w:rsidR="005B295C" w:rsidRPr="005B295C">
        <w:rPr>
          <w:rFonts w:ascii="Times New Roman" w:eastAsia="Times New Roman" w:hAnsi="Times New Roman" w:cs="Times New Roman"/>
          <w:sz w:val="24"/>
          <w:szCs w:val="24"/>
        </w:rPr>
        <w:t>«Процессы формообразования, технологическая оснастка и инструменты»</w:t>
      </w:r>
    </w:p>
    <w:tbl>
      <w:tblPr>
        <w:tblStyle w:val="afffffffffa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73"/>
        <w:gridCol w:w="1845"/>
        <w:gridCol w:w="2550"/>
        <w:gridCol w:w="2835"/>
        <w:gridCol w:w="2398"/>
      </w:tblGrid>
      <w:tr w:rsidR="00F95BFA" w14:paraId="1CB57CFE" w14:textId="77777777" w:rsidTr="0073206D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1F39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9" w:name="_Hlk22248286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DACC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9F27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42E1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95EB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2C98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DC79F0" w14:paraId="5FC7A59B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D179" w14:textId="77777777" w:rsidR="00DC79F0" w:rsidRDefault="00DC79F0" w:rsidP="00DC79F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3" w:type="dxa"/>
            <w:shd w:val="clear" w:color="auto" w:fill="auto"/>
          </w:tcPr>
          <w:p w14:paraId="10D8FE74" w14:textId="2BFD087A" w:rsidR="00DC79F0" w:rsidRDefault="00DC79F0" w:rsidP="00DC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027AF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обучающегося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6667" w14:textId="77777777" w:rsidR="00DC79F0" w:rsidRDefault="00DC79F0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7B72" w14:textId="77777777" w:rsidR="00DC79F0" w:rsidRDefault="00DC79F0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B255" w14:textId="77777777" w:rsidR="00DC79F0" w:rsidRDefault="00DC79F0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 w:val="restart"/>
          </w:tcPr>
          <w:p w14:paraId="383E04D8" w14:textId="77777777" w:rsidR="00DC79F0" w:rsidRPr="007E511A" w:rsidRDefault="007E511A" w:rsidP="00DC79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ОП.05</w:t>
            </w:r>
          </w:p>
          <w:p w14:paraId="422D52A0" w14:textId="37A45165" w:rsidR="007E511A" w:rsidRDefault="007E511A" w:rsidP="00DC79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</w:tr>
      <w:tr w:rsidR="00DC79F0" w14:paraId="41CE41D3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1137" w14:textId="77777777" w:rsidR="00DC79F0" w:rsidRDefault="00DC79F0" w:rsidP="00DC79F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3" w:type="dxa"/>
            <w:shd w:val="clear" w:color="auto" w:fill="auto"/>
          </w:tcPr>
          <w:p w14:paraId="07861FA9" w14:textId="6069ED76" w:rsidR="00DC79F0" w:rsidRDefault="00DC79F0" w:rsidP="00DC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027AF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преподавателя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3E1B" w14:textId="77777777" w:rsidR="00DC79F0" w:rsidRDefault="00DC79F0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75FD" w14:textId="77777777" w:rsidR="00DC79F0" w:rsidRDefault="00DC79F0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3F22" w14:textId="77777777" w:rsidR="00DC79F0" w:rsidRDefault="00DC79F0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520" w14:textId="77777777" w:rsidR="00DC79F0" w:rsidRDefault="00DC79F0" w:rsidP="00DC7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5E49758F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6625" w14:textId="198BD22D" w:rsidR="00F95BFA" w:rsidRDefault="004F5B56" w:rsidP="00DC79F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2EEA7408" w14:textId="3AB0DC2A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</w:t>
            </w:r>
            <w:r w:rsidR="001320E3">
              <w:t xml:space="preserve"> </w:t>
            </w:r>
            <w:r w:rsidR="001320E3" w:rsidRPr="001320E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хранения учебных пособий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218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5B4F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DE1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AE1D" w14:textId="77777777" w:rsidR="00F95BFA" w:rsidRDefault="00F9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6345080A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3900" w14:textId="51E43C0E" w:rsidR="00F95BFA" w:rsidRDefault="004F5B56" w:rsidP="00DC79F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3" w:type="dxa"/>
            <w:shd w:val="clear" w:color="auto" w:fill="auto"/>
          </w:tcPr>
          <w:p w14:paraId="1FC47FA2" w14:textId="77777777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 с металлической столешницей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1A0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76E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64A4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A551" w14:textId="77777777" w:rsidR="00F95BFA" w:rsidRDefault="00F9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498" w14:paraId="6DF2807D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C7A4" w14:textId="377C821B" w:rsidR="00502498" w:rsidRDefault="004F5B56" w:rsidP="00DC79F0">
            <w:pPr>
              <w:spacing w:before="120" w:after="0" w:line="240" w:lineRule="auto"/>
              <w:ind w:left="-120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30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5785CF6B" w14:textId="6DB20EA8" w:rsidR="00502498" w:rsidRPr="00502498" w:rsidRDefault="00502498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02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становка литья в силиконовые формы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2AD7" w14:textId="1CFD1232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6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5452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9BF0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3156" w14:textId="77777777" w:rsidR="00502498" w:rsidRDefault="00502498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498" w14:paraId="27E80BC9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29DC" w14:textId="6E75C44A" w:rsidR="00502498" w:rsidRDefault="004F5B56" w:rsidP="00DC79F0">
            <w:pPr>
              <w:spacing w:before="120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C30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04AA8683" w14:textId="7817C427" w:rsidR="00502498" w:rsidRPr="00502498" w:rsidRDefault="002C306C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02498" w:rsidRPr="00502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 режущего инструмента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FBCD" w14:textId="791D0478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6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A164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62D4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2F43" w14:textId="77777777" w:rsidR="00502498" w:rsidRDefault="00502498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498" w14:paraId="4241C836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EDF9" w14:textId="1E143591" w:rsidR="00502498" w:rsidRDefault="004F5B56" w:rsidP="00DC79F0">
            <w:pPr>
              <w:spacing w:before="120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024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336E15AA" w14:textId="134AF423" w:rsidR="00502498" w:rsidRPr="00502498" w:rsidRDefault="002C306C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02498" w:rsidRPr="00502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астольный токарный станок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FB0B" w14:textId="0DBE3E9E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6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9821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209A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C19" w14:textId="77777777" w:rsidR="00502498" w:rsidRDefault="00502498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498" w14:paraId="439B8354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A67E" w14:textId="13E3A5A0" w:rsidR="00502498" w:rsidRDefault="004F5B56" w:rsidP="00DC79F0">
            <w:pPr>
              <w:spacing w:before="120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024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5DC218AC" w14:textId="71D246F0" w:rsidR="00502498" w:rsidRPr="00502498" w:rsidRDefault="002C306C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02498" w:rsidRPr="00502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танок фрезерный по металлу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63B6" w14:textId="6153684F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6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262C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0C93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BC9" w14:textId="77777777" w:rsidR="00502498" w:rsidRDefault="00502498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498" w14:paraId="3CC97186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0808" w14:textId="4B6E9160" w:rsidR="00502498" w:rsidRDefault="004F5B56" w:rsidP="00DC79F0">
            <w:pPr>
              <w:spacing w:before="120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024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5BE2DE91" w14:textId="54F3C20A" w:rsidR="00502498" w:rsidRPr="00502498" w:rsidRDefault="002C306C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02498" w:rsidRPr="00502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ниверсальный токарный станок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3B57" w14:textId="345B6DD9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6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4A33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7F50" w14:textId="77777777" w:rsidR="00502498" w:rsidRDefault="00502498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F269" w14:textId="77777777" w:rsidR="00502498" w:rsidRDefault="00502498" w:rsidP="0050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B9D" w14:paraId="0861D753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3CFB" w14:textId="79AC84F2" w:rsidR="00F44B9D" w:rsidRDefault="004F5B56" w:rsidP="00DC79F0">
            <w:pPr>
              <w:spacing w:before="120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44B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2A465588" w14:textId="68B6CBCA" w:rsidR="00F44B9D" w:rsidRPr="00502498" w:rsidRDefault="00F44B9D" w:rsidP="00F44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02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ниверсальный фрезерный станок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0EE8" w14:textId="1879D7C4" w:rsidR="00F44B9D" w:rsidRPr="0031062A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6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C594" w14:textId="15573BC5" w:rsidR="00F44B9D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9CCD" w14:textId="4E9CA592" w:rsidR="00F44B9D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3CD0" w14:textId="77777777" w:rsidR="00F44B9D" w:rsidRDefault="00F44B9D" w:rsidP="00F4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B9D" w14:paraId="7B220A71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DA0D" w14:textId="10223627" w:rsidR="00F44B9D" w:rsidRDefault="004F5B56" w:rsidP="00DC79F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44B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7F5205D4" w14:textId="06769D2C" w:rsidR="00F44B9D" w:rsidRPr="00502498" w:rsidRDefault="00F44B9D" w:rsidP="00F44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02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аточной станок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7F72" w14:textId="6A88A3EF" w:rsidR="00F44B9D" w:rsidRPr="0031062A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6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DB67" w14:textId="1705F61F" w:rsidR="00F44B9D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F7F4" w14:textId="5ABFC51F" w:rsidR="00F44B9D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16F2" w14:textId="77777777" w:rsidR="00F44B9D" w:rsidRDefault="00F44B9D" w:rsidP="00F4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B9D" w14:paraId="7486AEA1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8118" w14:textId="6AF8F12F" w:rsidR="00F44B9D" w:rsidRDefault="00F44B9D" w:rsidP="00DC79F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0D5A582E" w14:textId="2FE601E1" w:rsidR="00F44B9D" w:rsidRPr="00502498" w:rsidRDefault="00F44B9D" w:rsidP="00F44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02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азерный станок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83BF" w14:textId="09FA2981" w:rsidR="00F44B9D" w:rsidRPr="0031062A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6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2894" w14:textId="5D16FB46" w:rsidR="00F44B9D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88B6" w14:textId="55B29C39" w:rsidR="00F44B9D" w:rsidRDefault="00F44B9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8AE0" w14:textId="77777777" w:rsidR="00F44B9D" w:rsidRDefault="00F44B9D" w:rsidP="00F4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4827F2CB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F12E" w14:textId="00BA1519" w:rsidR="00F95BFA" w:rsidRDefault="0046144F" w:rsidP="00EF5A1E">
            <w:pPr>
              <w:spacing w:before="120" w:after="0" w:line="240" w:lineRule="auto"/>
              <w:ind w:left="-12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197540D7" w14:textId="321A0B82" w:rsidR="00F95BFA" w:rsidRPr="002C306C" w:rsidRDefault="002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Универсальные станочные приспособления (3-х кулачковый патрон, станочные тиски для фрезерных работ, цанговые патроны, скальчатый кондуктор для сверлильных работ, патрон для крепления протяжек, патроны для крепления фрез, сверл и др.)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2463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D137" w14:textId="622AA238" w:rsidR="00F95BFA" w:rsidRDefault="00DC79F0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9F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105D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6A1E" w14:textId="77777777" w:rsidR="00F95BFA" w:rsidRDefault="00F9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6DBFB5A4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23D2" w14:textId="018610E6" w:rsidR="00F95BFA" w:rsidRDefault="0046144F" w:rsidP="005B0985">
            <w:pPr>
              <w:spacing w:after="0" w:line="240" w:lineRule="auto"/>
              <w:ind w:left="-12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5B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175D1379" w14:textId="67FDDE71" w:rsidR="00F95BFA" w:rsidRDefault="0046144F" w:rsidP="005B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учебного наглядного материала по всем темам программы (макеты механических передач, разъёмных и неразъёмных соединений и др.)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B6D0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29B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6D3A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291" w14:textId="77777777" w:rsidR="00F95BFA" w:rsidRDefault="00F95BFA" w:rsidP="005B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4C5B3A78" w14:textId="77777777" w:rsidTr="0073206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51C8" w14:textId="58E2780C" w:rsidR="00F95BFA" w:rsidRDefault="004F5B56" w:rsidP="005B0985">
            <w:pPr>
              <w:spacing w:before="120" w:line="240" w:lineRule="auto"/>
              <w:ind w:left="-12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14:paraId="4A565F1D" w14:textId="77777777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для индивидуальной и групповой работы по основным темам программы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C64E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9853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508A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944E" w14:textId="77777777" w:rsidR="00F95BFA" w:rsidRDefault="00F9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14:paraId="45943EC7" w14:textId="58B2664E" w:rsidR="00530059" w:rsidRDefault="005300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85DF7" w14:textId="4A4647FF" w:rsidR="00F95BFA" w:rsidRDefault="0046144F" w:rsidP="00A45C0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Arial" w:hAnsi="Arial" w:cs="Arial"/>
          <w:color w:val="1A1A1A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Мастерская «Слесарная»</w:t>
      </w:r>
    </w:p>
    <w:tbl>
      <w:tblPr>
        <w:tblStyle w:val="afffffffffb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95"/>
        <w:gridCol w:w="1875"/>
        <w:gridCol w:w="2550"/>
        <w:gridCol w:w="2835"/>
        <w:gridCol w:w="2398"/>
      </w:tblGrid>
      <w:tr w:rsidR="00F95BFA" w14:paraId="5C4A77E4" w14:textId="77777777" w:rsidTr="00530059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8527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0" w:name="_Hlk22248086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FA63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A445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D217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B330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3BCA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F95BFA" w14:paraId="397B6DD5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58EB" w14:textId="77777777" w:rsidR="00F95BFA" w:rsidRDefault="0046144F" w:rsidP="00AD47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shd w:val="clear" w:color="auto" w:fill="auto"/>
          </w:tcPr>
          <w:p w14:paraId="32EE0936" w14:textId="211C84FD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</w:t>
            </w:r>
            <w:r w:rsidR="001A0001" w:rsidRPr="001A000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монтажно-сборочный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2E49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A645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99BA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E28B" w14:textId="77777777" w:rsidR="007E511A" w:rsidRDefault="007E51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  <w:p w14:paraId="3D34B951" w14:textId="77777777" w:rsidR="007E511A" w:rsidRDefault="007E51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  <w:p w14:paraId="3CAC342E" w14:textId="77777777" w:rsidR="007E511A" w:rsidRDefault="007E51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ПМ.04</w:t>
            </w:r>
          </w:p>
          <w:p w14:paraId="4C216DBB" w14:textId="27C351BB" w:rsidR="007E511A" w:rsidRDefault="007E51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ПМ.05</w:t>
            </w:r>
          </w:p>
        </w:tc>
      </w:tr>
      <w:tr w:rsidR="00F95BFA" w14:paraId="756590DF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687C" w14:textId="77777777" w:rsidR="00F95BFA" w:rsidRDefault="0046144F" w:rsidP="00AD47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shd w:val="clear" w:color="auto" w:fill="auto"/>
          </w:tcPr>
          <w:p w14:paraId="35822A4D" w14:textId="77777777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инструментальный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89DD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BE7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03F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1D07" w14:textId="77777777" w:rsidR="00F95BFA" w:rsidRDefault="00F95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0128E2B2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3BA9D" w14:textId="77777777" w:rsidR="00F95BFA" w:rsidRDefault="0046144F" w:rsidP="00AD47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shd w:val="clear" w:color="auto" w:fill="auto"/>
          </w:tcPr>
          <w:p w14:paraId="76CAFFC2" w14:textId="657F8D29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r w:rsidR="001A0001">
              <w:t xml:space="preserve"> </w:t>
            </w:r>
            <w:r w:rsidR="001A0001" w:rsidRPr="001A0001">
              <w:rPr>
                <w:rFonts w:ascii="Times New Roman" w:eastAsia="Times New Roman" w:hAnsi="Times New Roman" w:cs="Times New Roman"/>
                <w:sz w:val="24"/>
                <w:szCs w:val="24"/>
              </w:rPr>
              <w:t>с ручным прессом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B6CD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C41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9C9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3ED2" w14:textId="77777777" w:rsidR="00F95BFA" w:rsidRDefault="00F95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006C4378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896E" w14:textId="77777777" w:rsidR="00F95BFA" w:rsidRDefault="0046144F" w:rsidP="00AD47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shd w:val="clear" w:color="auto" w:fill="auto"/>
          </w:tcPr>
          <w:p w14:paraId="08DDEE5F" w14:textId="77777777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 с слесарными тисками 200 мм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7456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E3D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9F8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7070" w14:textId="77777777" w:rsidR="00F95BFA" w:rsidRDefault="00F95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433B41C6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22A7" w14:textId="57964A45" w:rsidR="00F95BFA" w:rsidRDefault="00AD4758" w:rsidP="00AD47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1BE32BAC" w14:textId="272E153E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</w:t>
            </w:r>
            <w:r w:rsidR="001A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3881" w14:textId="43B386AC" w:rsidR="00F95BFA" w:rsidRDefault="001A0001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9097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E81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ADA3" w14:textId="77777777" w:rsidR="00F95BFA" w:rsidRDefault="00F95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4E50D81B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10A3" w14:textId="531C02ED" w:rsidR="00F95BFA" w:rsidRDefault="00AD4758" w:rsidP="005B0985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4E261089" w14:textId="77777777" w:rsidR="00F95BFA" w:rsidRDefault="0046144F" w:rsidP="005B09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3103" w14:textId="2C91C3E8" w:rsidR="00F95BFA" w:rsidRDefault="001A0001" w:rsidP="00BD2A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0061" w14:textId="77777777" w:rsidR="00F95BFA" w:rsidRDefault="0046144F" w:rsidP="00BD2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5D3C" w14:textId="77777777" w:rsidR="00F95BFA" w:rsidRDefault="0046144F" w:rsidP="00BD2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9207" w14:textId="77777777" w:rsidR="00F95BFA" w:rsidRDefault="00F95BFA" w:rsidP="005B09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23EB4870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5B2E" w14:textId="18ABA578" w:rsidR="00F95BFA" w:rsidRDefault="00AD4758" w:rsidP="00AD47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46D99F3F" w14:textId="050B607D" w:rsidR="00F95BFA" w:rsidRDefault="001A0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A0001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инструмента для выполнения слесарных, механосборочных, ремонтных работ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FBD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927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CA0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EFC6" w14:textId="77777777" w:rsidR="00F95BFA" w:rsidRDefault="00F95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65ABE97F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6AB6F" w14:textId="3A0EB2CF" w:rsidR="00F95BFA" w:rsidRDefault="00AD4758" w:rsidP="00AD47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762B8462" w14:textId="1509C0AE" w:rsidR="00F95BFA" w:rsidRDefault="0058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8793D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нструмент индивидуального пользования - ключ-рукоятка для регулирования высоты тисков по росту, линейка измерительная металлическая, чертилка, циркуль разметочный, кернер, линейка поверочная лекальная, угольник поверочный слесарный плоский, штангенциркуль ШЦ-1, зубило слесарное, крейцмейсель слесарный, молоток слесарный стальной массой 400-500 г, напильники разные с насечкой № 1 и №2, щетка-сметка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933E" w14:textId="704C6639" w:rsidR="00F95BFA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A43C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9599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D58B" w14:textId="77777777" w:rsidR="00F95BFA" w:rsidRDefault="00F95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93D" w14:paraId="1D3C4D9B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1380" w14:textId="14378D3D" w:rsidR="0058793D" w:rsidRDefault="005B0985" w:rsidP="005B0985">
            <w:pPr>
              <w:spacing w:before="120" w:line="240" w:lineRule="auto"/>
              <w:ind w:left="-120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79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1224D5CB" w14:textId="77777777" w:rsidR="0058793D" w:rsidRDefault="0058793D" w:rsidP="005B09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Резьбонарезной набор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7A61" w14:textId="0AF2EB1F" w:rsidR="0058793D" w:rsidRDefault="0058793D" w:rsidP="00BD2A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A678" w14:textId="77777777" w:rsidR="0058793D" w:rsidRDefault="0058793D" w:rsidP="00BD2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0B27" w14:textId="77777777" w:rsidR="0058793D" w:rsidRDefault="0058793D" w:rsidP="00BD2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D4E6" w14:textId="77777777" w:rsidR="0058793D" w:rsidRDefault="0058793D" w:rsidP="005B09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93D" w14:paraId="3F5F19B1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9E2D1" w14:textId="473EDD2B" w:rsidR="0058793D" w:rsidRDefault="0058793D" w:rsidP="005B0985">
            <w:pPr>
              <w:spacing w:before="120" w:line="240" w:lineRule="auto"/>
              <w:ind w:left="-120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9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37FF258C" w14:textId="77777777" w:rsidR="0058793D" w:rsidRDefault="0058793D" w:rsidP="005B09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Плита поверочная разметочная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397C" w14:textId="4721B1F4" w:rsidR="0058793D" w:rsidRDefault="0058793D" w:rsidP="00BD2A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2AC7" w14:textId="77777777" w:rsidR="0058793D" w:rsidRDefault="0058793D" w:rsidP="00BD2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013E" w14:textId="77777777" w:rsidR="0058793D" w:rsidRDefault="0058793D" w:rsidP="00BD2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5F0B" w14:textId="77777777" w:rsidR="0058793D" w:rsidRDefault="0058793D" w:rsidP="005B09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93D" w14:paraId="172AE7EE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6CF9" w14:textId="0C56D291" w:rsidR="0058793D" w:rsidRDefault="0058793D" w:rsidP="00AD4758">
            <w:pPr>
              <w:spacing w:before="120" w:after="0" w:line="240" w:lineRule="auto"/>
              <w:ind w:left="-120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B09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6D8665D8" w14:textId="77777777" w:rsidR="0058793D" w:rsidRDefault="0058793D" w:rsidP="0058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измерительных средств и инструментов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040E" w14:textId="3083A092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7F34" w14:textId="77777777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B9DE" w14:textId="77777777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A89" w14:textId="77777777" w:rsidR="0058793D" w:rsidRDefault="0058793D" w:rsidP="005879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93D" w14:paraId="64D31F09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44BD" w14:textId="0A70DE18" w:rsidR="0058793D" w:rsidRDefault="0058793D" w:rsidP="00AD4758">
            <w:pPr>
              <w:spacing w:before="120" w:after="0" w:line="240" w:lineRule="auto"/>
              <w:ind w:left="-120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9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5F29F81A" w14:textId="66B0E286" w:rsidR="0058793D" w:rsidRDefault="0058793D" w:rsidP="0058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3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выполнения механических работ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D76F" w14:textId="3F31E5D4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9CEF" w14:textId="77777777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4DFA" w14:textId="77777777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186F" w14:textId="77777777" w:rsidR="0058793D" w:rsidRDefault="0058793D" w:rsidP="005879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93D" w14:paraId="05FA5DF5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7C68" w14:textId="0314421E" w:rsidR="0058793D" w:rsidRDefault="0058793D" w:rsidP="00AD4758">
            <w:pPr>
              <w:spacing w:before="120" w:after="0" w:line="240" w:lineRule="auto"/>
              <w:ind w:left="-120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346356FB" w14:textId="24B585D2" w:rsidR="0058793D" w:rsidRDefault="0058793D" w:rsidP="0058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8793D">
              <w:rPr>
                <w:rFonts w:ascii="Times New Roman" w:eastAsia="Times New Roman" w:hAnsi="Times New Roman" w:cs="Times New Roman"/>
                <w:sz w:val="24"/>
                <w:szCs w:val="24"/>
              </w:rPr>
              <w:t>акелажная оснастка и грузозахватные устройства;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B3AC" w14:textId="6A5C877C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BB2F" w14:textId="77777777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AA8E" w14:textId="77777777" w:rsidR="0058793D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D111" w14:textId="77777777" w:rsidR="0058793D" w:rsidRDefault="0058793D" w:rsidP="005879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63A96B97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3F51" w14:textId="1A9EF99B" w:rsidR="00F95BFA" w:rsidRDefault="0046144F" w:rsidP="00AD4758">
            <w:pPr>
              <w:spacing w:before="120" w:after="0" w:line="240" w:lineRule="auto"/>
              <w:ind w:left="-120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3ED0F2EC" w14:textId="2C76D4A9" w:rsidR="00F95BFA" w:rsidRDefault="0058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8793D">
              <w:rPr>
                <w:rFonts w:ascii="Times New Roman" w:eastAsia="Times New Roman" w:hAnsi="Times New Roman" w:cs="Times New Roman"/>
                <w:sz w:val="24"/>
                <w:szCs w:val="24"/>
              </w:rPr>
              <w:t>тенды для испытания гидравлического и пневматического оборудования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222C" w14:textId="576120D3" w:rsidR="00F95BFA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D50A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BF90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FCD5" w14:textId="77777777" w:rsidR="00F95BFA" w:rsidRDefault="00F95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5F212A1A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4437" w14:textId="58AAA394" w:rsidR="00F95BFA" w:rsidRDefault="0046144F" w:rsidP="00AD4758">
            <w:pPr>
              <w:spacing w:before="120" w:after="0" w:line="240" w:lineRule="auto"/>
              <w:ind w:left="-120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9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1C2BCA79" w14:textId="77777777" w:rsidR="00F95BFA" w:rsidRDefault="00461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для индивидуальной и групповой работы по основным темам программы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4B4A" w14:textId="15291E00" w:rsidR="00F95BFA" w:rsidRDefault="0058793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2CBA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A30E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0E80" w14:textId="77777777" w:rsidR="00F95BFA" w:rsidRDefault="00F95B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71538B04" w14:textId="3026D693" w:rsidR="00F95BFA" w:rsidRDefault="00F95B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292E0" w14:textId="43F2E946" w:rsidR="00CB051C" w:rsidRDefault="00A45C0D" w:rsidP="0073206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C0D">
        <w:rPr>
          <w:rFonts w:ascii="Times New Roman" w:eastAsia="Times New Roman" w:hAnsi="Times New Roman" w:cs="Times New Roman"/>
          <w:sz w:val="24"/>
          <w:szCs w:val="24"/>
        </w:rPr>
        <w:t>Мастерская «Участок станков с ЧПУ»</w:t>
      </w:r>
    </w:p>
    <w:tbl>
      <w:tblPr>
        <w:tblStyle w:val="afffffffffb"/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4997"/>
        <w:gridCol w:w="1876"/>
        <w:gridCol w:w="2551"/>
        <w:gridCol w:w="2836"/>
        <w:gridCol w:w="2399"/>
      </w:tblGrid>
      <w:tr w:rsidR="00A45C0D" w14:paraId="73DDD4AF" w14:textId="77777777" w:rsidTr="009E7155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F0A8" w14:textId="77777777" w:rsidR="00A45C0D" w:rsidRDefault="00A45C0D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2376" w14:textId="77777777" w:rsidR="00A45C0D" w:rsidRDefault="00A45C0D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5C2F" w14:textId="77777777" w:rsidR="00A45C0D" w:rsidRDefault="00A45C0D" w:rsidP="00210EF6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2349" w14:textId="77777777" w:rsidR="00A45C0D" w:rsidRDefault="00A45C0D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6170" w14:textId="77777777" w:rsidR="00A45C0D" w:rsidRDefault="00A45C0D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EF30" w14:textId="77777777" w:rsidR="00A45C0D" w:rsidRDefault="00A45C0D" w:rsidP="00210E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A45C0D" w14:paraId="5E3161F6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2C05" w14:textId="77777777" w:rsidR="00A45C0D" w:rsidRDefault="00A45C0D" w:rsidP="007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shd w:val="clear" w:color="auto" w:fill="auto"/>
          </w:tcPr>
          <w:p w14:paraId="32E68BC4" w14:textId="77777777" w:rsidR="00A45C0D" w:rsidRDefault="00A45C0D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</w:t>
            </w:r>
            <w:r w:rsidRPr="001A000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монтажно-сборочный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B0C6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7C37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0D1D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0825" w14:textId="77777777" w:rsidR="00A45C0D" w:rsidRDefault="00A45C0D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63BB2B16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F123" w14:textId="77777777" w:rsidR="00A45C0D" w:rsidRDefault="00A45C0D" w:rsidP="007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shd w:val="clear" w:color="auto" w:fill="auto"/>
          </w:tcPr>
          <w:p w14:paraId="253A8C3B" w14:textId="77777777" w:rsidR="00A45C0D" w:rsidRDefault="00A45C0D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инструментальный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75F8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9053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82D7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3EE9" w14:textId="77777777" w:rsidR="00A45C0D" w:rsidRDefault="00A45C0D" w:rsidP="00732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16EDD701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DEE9" w14:textId="77777777" w:rsidR="00A45C0D" w:rsidRDefault="00A45C0D" w:rsidP="007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shd w:val="clear" w:color="auto" w:fill="auto"/>
          </w:tcPr>
          <w:p w14:paraId="6B24440B" w14:textId="6262ECCA" w:rsidR="00A45C0D" w:rsidRDefault="001D5554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инструментальная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4B10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8266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57DF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F788" w14:textId="77777777" w:rsidR="00A45C0D" w:rsidRDefault="00A45C0D" w:rsidP="00732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1C6A24A4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F67D" w14:textId="77777777" w:rsidR="00A45C0D" w:rsidRDefault="00A45C0D" w:rsidP="007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shd w:val="clear" w:color="auto" w:fill="auto"/>
          </w:tcPr>
          <w:p w14:paraId="58C5EAEE" w14:textId="77777777" w:rsidR="00A45C0D" w:rsidRDefault="00A45C0D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 с слесарными тисками 200 мм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9E47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E043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3558" w14:textId="77777777" w:rsidR="00A45C0D" w:rsidRDefault="00A45C0D" w:rsidP="007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43FD" w14:textId="77777777" w:rsidR="00A45C0D" w:rsidRDefault="00A45C0D" w:rsidP="00732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40FAC901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785A" w14:textId="77777777" w:rsidR="00A45C0D" w:rsidRDefault="00A45C0D" w:rsidP="007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shd w:val="clear" w:color="auto" w:fill="auto"/>
          </w:tcPr>
          <w:p w14:paraId="0C71E732" w14:textId="77777777" w:rsidR="00A45C0D" w:rsidRDefault="00A45C0D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преподавателя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1C1E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7228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3867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963" w14:textId="77777777" w:rsidR="00A45C0D" w:rsidRDefault="00A45C0D" w:rsidP="00732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64E486B9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147C" w14:textId="77777777" w:rsidR="00A45C0D" w:rsidRDefault="00A45C0D" w:rsidP="007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0164D32F" w14:textId="77777777" w:rsidR="00A45C0D" w:rsidRDefault="00A45C0D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688D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9EB9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F8B6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23A7" w14:textId="77777777" w:rsidR="00A45C0D" w:rsidRDefault="00A45C0D" w:rsidP="00732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7F00D42F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44DE" w14:textId="77777777" w:rsidR="00A45C0D" w:rsidRDefault="00A45C0D" w:rsidP="007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shd w:val="clear" w:color="auto" w:fill="auto"/>
          </w:tcPr>
          <w:p w14:paraId="678BD46F" w14:textId="3C9D4771" w:rsidR="00A45C0D" w:rsidRDefault="001D5554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Заточный станок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93B7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DB2E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2563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3136" w14:textId="77777777" w:rsidR="00A45C0D" w:rsidRDefault="00A45C0D" w:rsidP="00732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7F07CBB3" w14:textId="77777777" w:rsidTr="0073206D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FAAB" w14:textId="77777777" w:rsidR="00A45C0D" w:rsidRDefault="00A45C0D" w:rsidP="007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shd w:val="clear" w:color="auto" w:fill="auto"/>
            <w:vAlign w:val="bottom"/>
          </w:tcPr>
          <w:p w14:paraId="68156C07" w14:textId="64787091" w:rsidR="00A45C0D" w:rsidRDefault="001D5554" w:rsidP="007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Печь муфельная ТМН 20/19/50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36B1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D83A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FE31" w14:textId="77777777" w:rsidR="00A45C0D" w:rsidRDefault="00A45C0D" w:rsidP="007320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5E77" w14:textId="77777777" w:rsidR="00A45C0D" w:rsidRDefault="00A45C0D" w:rsidP="007320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3D140967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9560" w14:textId="77777777" w:rsidR="00A45C0D" w:rsidRDefault="00A45C0D" w:rsidP="00A45C0D">
            <w:pPr>
              <w:spacing w:before="120" w:after="0" w:line="240" w:lineRule="auto"/>
              <w:ind w:left="-120" w:right="-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55556DBF" w14:textId="24BE18EA" w:rsidR="00A45C0D" w:rsidRDefault="001D5554" w:rsidP="00A4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 шлифовальный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2B7A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C12A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1391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7B10" w14:textId="77777777" w:rsidR="00A45C0D" w:rsidRDefault="00A45C0D" w:rsidP="00210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42946FA7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802C" w14:textId="77777777" w:rsidR="00A45C0D" w:rsidRDefault="00A45C0D" w:rsidP="00A45C0D">
            <w:pPr>
              <w:spacing w:before="120" w:after="0" w:line="240" w:lineRule="auto"/>
              <w:ind w:left="-120" w:right="-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1B76E3F7" w14:textId="4AE78A9A" w:rsidR="00A45C0D" w:rsidRDefault="001D5554" w:rsidP="00A4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 горизонтально-фрезерный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3540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ACC6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D736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FDB3" w14:textId="77777777" w:rsidR="00A45C0D" w:rsidRDefault="00A45C0D" w:rsidP="00210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1E257BD6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3947" w14:textId="77777777" w:rsidR="00A45C0D" w:rsidRDefault="00A45C0D" w:rsidP="00A45C0D">
            <w:pPr>
              <w:spacing w:before="120" w:after="0" w:line="240" w:lineRule="auto"/>
              <w:ind w:left="-120" w:right="-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457E29F1" w14:textId="6F3829EF" w:rsidR="00A45C0D" w:rsidRDefault="001D5554" w:rsidP="00A4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 фрезерный с ЧПУ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D187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ECC1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713F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3C26" w14:textId="77777777" w:rsidR="00A45C0D" w:rsidRDefault="00A45C0D" w:rsidP="00210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2D490B1C" w14:textId="77777777" w:rsidTr="00BD2AE4">
        <w:trPr>
          <w:trHeight w:val="2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884D" w14:textId="08BB8AC4" w:rsidR="00A45C0D" w:rsidRDefault="00A45C0D" w:rsidP="009E7155">
            <w:pPr>
              <w:spacing w:before="120" w:after="0" w:line="240" w:lineRule="auto"/>
              <w:ind w:lef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71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3ED5B75B" w14:textId="1D7C7CAD" w:rsidR="00A45C0D" w:rsidRDefault="001D5554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 токарный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FF8B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370A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2F4F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7C6" w14:textId="77777777" w:rsidR="00A45C0D" w:rsidRDefault="00A45C0D" w:rsidP="00210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7E1D4007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0564" w14:textId="1DC724B9" w:rsidR="00A45C0D" w:rsidRDefault="00A45C0D" w:rsidP="009E7155">
            <w:pPr>
              <w:spacing w:before="120" w:after="0" w:line="240" w:lineRule="auto"/>
              <w:ind w:lef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E71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27A7AD77" w14:textId="3C165CDA" w:rsidR="00A45C0D" w:rsidRDefault="001D5554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 гидравлический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636D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4B73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6878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C0CD" w14:textId="77777777" w:rsidR="00A45C0D" w:rsidRDefault="00A45C0D" w:rsidP="00210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3C9A529F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384A" w14:textId="7BD88FED" w:rsidR="00A45C0D" w:rsidRDefault="00A45C0D" w:rsidP="009E7155">
            <w:pPr>
              <w:spacing w:before="120" w:after="0" w:line="240" w:lineRule="auto"/>
              <w:ind w:lef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E71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5F325083" w14:textId="77777777" w:rsidR="00A45C0D" w:rsidRDefault="00A45C0D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8793D">
              <w:rPr>
                <w:rFonts w:ascii="Times New Roman" w:eastAsia="Times New Roman" w:hAnsi="Times New Roman" w:cs="Times New Roman"/>
                <w:sz w:val="24"/>
                <w:szCs w:val="24"/>
              </w:rPr>
              <w:t>тенды для испытания гидравлического и пневматического оборудования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A56E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3FC1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C44C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9B1D" w14:textId="77777777" w:rsidR="00A45C0D" w:rsidRDefault="00A45C0D" w:rsidP="00210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0D" w14:paraId="1A59AA02" w14:textId="77777777" w:rsidTr="00BD2AE4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6240" w14:textId="3E1680EE" w:rsidR="00A45C0D" w:rsidRDefault="00A45C0D" w:rsidP="009E7155">
            <w:pPr>
              <w:spacing w:before="120" w:after="0" w:line="240" w:lineRule="auto"/>
              <w:ind w:lef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E71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14:paraId="17A5E57A" w14:textId="7905B179" w:rsidR="00A45C0D" w:rsidRDefault="001D5554" w:rsidP="0021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D5554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омплекты технической документации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43F3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97D1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2543" w14:textId="77777777" w:rsidR="00A45C0D" w:rsidRDefault="00A45C0D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4A63" w14:textId="77777777" w:rsidR="00A45C0D" w:rsidRDefault="00A45C0D" w:rsidP="00210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46DD89" w14:textId="77777777" w:rsidR="0073206D" w:rsidRDefault="0073206D" w:rsidP="00530059">
      <w:pPr>
        <w:pStyle w:val="afffffffa"/>
        <w:spacing w:after="0"/>
        <w:ind w:left="1129"/>
        <w:jc w:val="both"/>
        <w:rPr>
          <w:rFonts w:eastAsia="Times New Roman" w:cs="Times New Roman"/>
          <w:szCs w:val="24"/>
        </w:rPr>
      </w:pPr>
    </w:p>
    <w:p w14:paraId="0F5D4952" w14:textId="0D374460" w:rsidR="00530059" w:rsidRPr="00530059" w:rsidRDefault="00530059" w:rsidP="00530059">
      <w:pPr>
        <w:pStyle w:val="afffffffa"/>
        <w:spacing w:after="0"/>
        <w:ind w:left="1129"/>
        <w:jc w:val="both"/>
        <w:rPr>
          <w:rFonts w:eastAsia="Times New Roman" w:cs="Times New Roman"/>
          <w:szCs w:val="24"/>
        </w:rPr>
      </w:pPr>
      <w:r w:rsidRPr="00530059">
        <w:rPr>
          <w:rFonts w:eastAsia="Times New Roman" w:cs="Times New Roman"/>
          <w:szCs w:val="24"/>
        </w:rPr>
        <w:t>Оснащение баз практик</w:t>
      </w:r>
    </w:p>
    <w:p w14:paraId="47879234" w14:textId="0A2F806A" w:rsidR="00530059" w:rsidRPr="00530059" w:rsidRDefault="008F455F" w:rsidP="005300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0059" w:rsidRPr="00530059"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059" w:rsidRPr="00530059">
        <w:rPr>
          <w:rFonts w:ascii="Times New Roman" w:eastAsia="Times New Roman" w:hAnsi="Times New Roman" w:cs="Times New Roman"/>
          <w:sz w:val="24"/>
          <w:szCs w:val="24"/>
        </w:rPr>
        <w:t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профессиональных модулей, в том числе оборудования и инструментов, используемых при проведении чемпионатов профессионального мастерства и указанных в инфраструктурных листах конкурсной документации</w:t>
      </w:r>
      <w:r w:rsidR="005300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ACC188" w14:textId="56556CFC" w:rsidR="00A363C2" w:rsidRDefault="00530059" w:rsidP="005300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30059">
        <w:rPr>
          <w:rFonts w:ascii="Times New Roman" w:eastAsia="Times New Roman" w:hAnsi="Times New Roman" w:cs="Times New Roman"/>
          <w:sz w:val="24"/>
          <w:szCs w:val="24"/>
        </w:rPr>
        <w:t>Производственная практика реализуется в организациях машиностроительного профиля, обеспечивающих деятельность обучающихся в профессиональной области 25 Ракетно-космическая промышленность; 31 Автомобилестроение; 32 Авиастроение; 40 Сквозные виды деятельности в промышленности.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059">
        <w:rPr>
          <w:rFonts w:ascii="Times New Roman" w:eastAsia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профессиональной деятельности, предусмотренными программой, с использованием современных технологий, материалов и оборудования.</w:t>
      </w:r>
    </w:p>
    <w:p w14:paraId="093424A5" w14:textId="3DD3ED05" w:rsidR="00530059" w:rsidRDefault="00DD46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D46B3">
        <w:rPr>
          <w:rFonts w:ascii="Times New Roman" w:eastAsia="Times New Roman" w:hAnsi="Times New Roman" w:cs="Times New Roman"/>
          <w:sz w:val="24"/>
          <w:szCs w:val="24"/>
        </w:rPr>
        <w:t>Допускается замена оборудования его виртуальными аналогами.</w:t>
      </w:r>
    </w:p>
    <w:p w14:paraId="4E5DC38C" w14:textId="6205C4A2" w:rsidR="0073206D" w:rsidRDefault="00732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5652E" w14:textId="71173F85" w:rsidR="00622CB8" w:rsidRDefault="00622C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CB8CB" w14:textId="4B7A17BE" w:rsidR="00622CB8" w:rsidRDefault="00622C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ED6FF4" w14:textId="3CF4700B" w:rsidR="00F95BFA" w:rsidRDefault="004614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1.3. Оснащение спортивного комплекса/зал</w:t>
      </w:r>
      <w:r w:rsidR="00BD2AE4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1D1E84F2" w14:textId="63B9D9A8" w:rsidR="00F95BFA" w:rsidRDefault="0046144F" w:rsidP="00CB05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комплекс</w:t>
      </w:r>
    </w:p>
    <w:tbl>
      <w:tblPr>
        <w:tblStyle w:val="afffffffffd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884"/>
        <w:gridCol w:w="1843"/>
        <w:gridCol w:w="2552"/>
        <w:gridCol w:w="2666"/>
        <w:gridCol w:w="2410"/>
      </w:tblGrid>
      <w:tr w:rsidR="00F95BFA" w14:paraId="049C51FD" w14:textId="77777777" w:rsidTr="00391DB3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F1AF" w14:textId="77777777" w:rsidR="00F95BFA" w:rsidRDefault="0046144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A224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F135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4596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E6255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44BA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F95BFA" w14:paraId="4D467641" w14:textId="77777777" w:rsidTr="00391DB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1626" w14:textId="77777777" w:rsidR="00F95BFA" w:rsidRDefault="0046144F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AC53" w14:textId="6FA4C813" w:rsidR="00F95BFA" w:rsidRDefault="00530059" w:rsidP="00BD2A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D8E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D26E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A39F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68C" w14:textId="77777777" w:rsidR="00F95BFA" w:rsidRDefault="0046144F" w:rsidP="00BD2A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 04</w:t>
            </w:r>
          </w:p>
        </w:tc>
      </w:tr>
      <w:tr w:rsidR="00F95BFA" w14:paraId="74A6D02B" w14:textId="77777777" w:rsidTr="00391DB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7CF2" w14:textId="77777777" w:rsidR="00F95BFA" w:rsidRDefault="0046144F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27E2" w14:textId="507F4CA9" w:rsidR="00F95BFA" w:rsidRDefault="00530059" w:rsidP="00BD2A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кафы для одежды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C604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7B25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FF4C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040A" w14:textId="77777777" w:rsidR="00F95BFA" w:rsidRDefault="00F95BFA" w:rsidP="00BD2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0FCEA045" w14:textId="77777777" w:rsidTr="00391DB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E7F9" w14:textId="77777777" w:rsidR="00F95BFA" w:rsidRDefault="0046144F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1A18" w14:textId="06E466A2" w:rsidR="00F95BFA" w:rsidRDefault="00530059" w:rsidP="00BD2A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тулья/скамейки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CE0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DA8D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132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FD3C" w14:textId="77777777" w:rsidR="00F95BFA" w:rsidRDefault="00F95BFA" w:rsidP="00BD2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35647912" w14:textId="77777777" w:rsidTr="00391DB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36C2" w14:textId="77777777" w:rsidR="00F95BFA" w:rsidRDefault="0046144F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7317" w14:textId="1A1D8F78" w:rsidR="00F95BFA" w:rsidRDefault="00530059" w:rsidP="00BD2A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портивный инвентарь и оборудование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FF3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B95E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185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56F" w14:textId="77777777" w:rsidR="00F95BFA" w:rsidRDefault="00F95BFA" w:rsidP="00BD2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4AF3ECD1" w14:textId="77777777" w:rsidTr="00391DB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8A38" w14:textId="77777777" w:rsidR="00F95BFA" w:rsidRDefault="0046144F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68A7" w14:textId="0CA05F8C" w:rsidR="00F95BFA" w:rsidRDefault="00530059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ткрытые спортивные площадки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8E2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826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3B6E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CED6" w14:textId="77777777" w:rsidR="00F95BFA" w:rsidRDefault="00F95BFA" w:rsidP="00BD2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0E80CA43" w14:textId="77777777" w:rsidTr="00391DB3">
        <w:trPr>
          <w:trHeight w:val="10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D82F" w14:textId="77777777" w:rsidR="00F95BFA" w:rsidRDefault="0046144F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36C7" w14:textId="28347689" w:rsidR="00F95BFA" w:rsidRDefault="00530059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омпьютер с программным обеспечением для преподавателя (системный блок, монитор, клавиатура, мышь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колонки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308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B84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64F6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8EB" w14:textId="77777777" w:rsidR="00F95BFA" w:rsidRDefault="00F95BFA" w:rsidP="00BD2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059" w14:paraId="18453A34" w14:textId="77777777" w:rsidTr="00391DB3">
        <w:trPr>
          <w:trHeight w:val="10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C33C" w14:textId="37646D58" w:rsidR="00530059" w:rsidRDefault="00530059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89A0" w14:textId="3E52B3DD" w:rsidR="00530059" w:rsidRDefault="00530059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30059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ультимедийное оборудование (экран, мультимедиапроектор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музыкальный центр)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74C6" w14:textId="3B5E800B" w:rsidR="00530059" w:rsidRDefault="00530059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BDE" w14:textId="3362FAD1" w:rsidR="00530059" w:rsidRDefault="00530059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389D" w14:textId="773CEF13" w:rsidR="00530059" w:rsidRDefault="00530059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DE7D" w14:textId="77777777" w:rsidR="00530059" w:rsidRDefault="00530059" w:rsidP="00BD2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059" w14:paraId="6985A18F" w14:textId="77777777" w:rsidTr="00391DB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2C7A" w14:textId="4724270B" w:rsidR="00530059" w:rsidRDefault="00530059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30BF" w14:textId="24F8CDBB" w:rsidR="00530059" w:rsidRDefault="00FA2B8E" w:rsidP="00BD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30059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BC91" w14:textId="77777777" w:rsidR="00530059" w:rsidRDefault="00530059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F4D2" w14:textId="77777777" w:rsidR="00530059" w:rsidRDefault="00530059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0D95" w14:textId="77777777" w:rsidR="00530059" w:rsidRDefault="00530059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D92F" w14:textId="77777777" w:rsidR="00530059" w:rsidRDefault="00530059" w:rsidP="00BD2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3E1B6" w14:textId="248F03E6" w:rsidR="00F95BFA" w:rsidRDefault="00F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6D923" w14:textId="77777777" w:rsidR="00F95BFA" w:rsidRDefault="004614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 Оснащение помещений, задействованных при организации самостоятельной и воспитательной работы</w:t>
      </w:r>
    </w:p>
    <w:p w14:paraId="4C5CD1D0" w14:textId="6BDFE35C" w:rsidR="00F95BFA" w:rsidRPr="00BD2AE4" w:rsidRDefault="0046144F" w:rsidP="00FA2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2AE4">
        <w:rPr>
          <w:rFonts w:ascii="Times New Roman" w:eastAsia="Times New Roman" w:hAnsi="Times New Roman" w:cs="Times New Roman"/>
          <w:iCs/>
          <w:sz w:val="24"/>
          <w:szCs w:val="24"/>
        </w:rPr>
        <w:t>Читальный зал / библиотека / актовый зал</w:t>
      </w:r>
    </w:p>
    <w:tbl>
      <w:tblPr>
        <w:tblStyle w:val="afffffffffe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692"/>
        <w:gridCol w:w="2410"/>
      </w:tblGrid>
      <w:tr w:rsidR="00F95BFA" w14:paraId="6FB34442" w14:textId="77777777" w:rsidTr="00391DB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FA0C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5DE5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1B97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645F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554C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14B5" w14:textId="768955EB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F95BFA" w14:paraId="587F83F0" w14:textId="77777777" w:rsidTr="00391D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966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F190" w14:textId="3A75F10E" w:rsidR="00F95BFA" w:rsidRDefault="00530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F17D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0985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2D9A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3135" w14:textId="77777777" w:rsidR="00F95BFA" w:rsidRDefault="00F95B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00DE5B10" w14:textId="77777777" w:rsidTr="00391D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652E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6B22" w14:textId="6E178F87" w:rsidR="00F95BFA" w:rsidRDefault="00530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абочее место библиотекаря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AD86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D409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1564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790A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6CDC25CF" w14:textId="77777777" w:rsidTr="00391D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33E6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FC82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стеллажи для книг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F9A5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F08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5C3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1555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343FA38C" w14:textId="77777777" w:rsidTr="00391D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5E6C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488D" w14:textId="6A61BF9D" w:rsidR="00F95BFA" w:rsidRDefault="00530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6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омпьютер с программным обеспечением для библиотекаря 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119A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2C9D" w14:textId="77777777" w:rsidR="00F95BFA" w:rsidRDefault="00F95BFA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83FC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4B9D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737E8403" w14:textId="77777777" w:rsidTr="00391D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FFB7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B865" w14:textId="14FBD9C6" w:rsidR="00F95BFA" w:rsidRDefault="0053005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6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омпьютеры с программным обеспечением для обучающих 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B4E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2DA8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45C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6CB1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5868F757" w14:textId="77777777" w:rsidTr="00391DB3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4C64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8858" w14:textId="16FFC3C1" w:rsidR="00F95BFA" w:rsidRDefault="0053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6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омплект презентационного мультимедийного или проекционного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8703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5F6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8A32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A9F5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5FA94254" w14:textId="77777777" w:rsidTr="00391D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AE8E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5147" w14:textId="05B1AFE2" w:rsidR="00F95BFA" w:rsidRDefault="00530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6144F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0CE1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BF6B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681A" w14:textId="77777777" w:rsidR="00F95BFA" w:rsidRDefault="0046144F" w:rsidP="00BD2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8D95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271504" w14:textId="29653FD9" w:rsidR="0073206D" w:rsidRDefault="007320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00FA9" w14:textId="77777777" w:rsidR="00D32D93" w:rsidRPr="00D32D93" w:rsidRDefault="00D32D93" w:rsidP="00D32D93">
      <w:pPr>
        <w:pStyle w:val="afffffff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firstLine="714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D32D93">
        <w:rPr>
          <w:rFonts w:eastAsia="Times New Roman" w:cs="Times New Roman"/>
          <w:b/>
          <w:bCs/>
          <w:color w:val="000000"/>
          <w:szCs w:val="24"/>
        </w:rPr>
        <w:t>Лицензионное и свободно распространяемое программное обеспечение</w:t>
      </w:r>
    </w:p>
    <w:p w14:paraId="53D3C3BA" w14:textId="52A7D95B" w:rsidR="00F95BFA" w:rsidRPr="00D32D93" w:rsidRDefault="0046144F" w:rsidP="00D32D93">
      <w:pPr>
        <w:pStyle w:val="afffffff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eastAsia="Times New Roman" w:cs="Times New Roman"/>
          <w:color w:val="000000"/>
          <w:szCs w:val="24"/>
        </w:rPr>
      </w:pPr>
      <w:r w:rsidRPr="00D32D93">
        <w:rPr>
          <w:rFonts w:eastAsia="Times New Roman" w:cs="Times New Roman"/>
          <w:color w:val="000000"/>
          <w:szCs w:val="24"/>
        </w:rPr>
        <w:t xml:space="preserve">Перечень необходимого комплекта лицензионного и свободно распространяемого программного обеспечения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1948"/>
        <w:gridCol w:w="2410"/>
      </w:tblGrid>
      <w:tr w:rsidR="00622CB8" w:rsidRPr="00530059" w14:paraId="3D35AD5C" w14:textId="77777777" w:rsidTr="00391DB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F358" w14:textId="77777777" w:rsidR="00622CB8" w:rsidRPr="00530059" w:rsidRDefault="00622CB8" w:rsidP="0053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7500" w14:textId="77777777" w:rsidR="00622CB8" w:rsidRPr="00530059" w:rsidRDefault="00622CB8" w:rsidP="0053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488F" w14:textId="77777777" w:rsidR="00622CB8" w:rsidRPr="00530059" w:rsidRDefault="00622CB8" w:rsidP="0053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 и наименование учебной дисциплины (модуля)</w:t>
            </w:r>
          </w:p>
        </w:tc>
      </w:tr>
      <w:tr w:rsidR="00622CB8" w:rsidRPr="00530059" w14:paraId="1CD4AF41" w14:textId="77777777" w:rsidTr="00391DB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8853" w14:textId="77777777" w:rsidR="00622CB8" w:rsidRPr="00530059" w:rsidRDefault="00622CB8" w:rsidP="00BD2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331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Программный комплекс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FLEX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PLM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CAD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CAM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CAE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CAPP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PDM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CRM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PM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MDM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RM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3718E" w14:textId="01D24B00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ПМ.01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ПМ.02</w:t>
            </w:r>
          </w:p>
          <w:p w14:paraId="7F9526D6" w14:textId="0FD783F5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ПМ.03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ПМ.04</w:t>
            </w:r>
          </w:p>
          <w:p w14:paraId="17FFDD8D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ПМ.05</w:t>
            </w:r>
          </w:p>
        </w:tc>
      </w:tr>
      <w:tr w:rsidR="00622CB8" w:rsidRPr="00530059" w14:paraId="1C2873E1" w14:textId="77777777" w:rsidTr="00391DB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0EBB" w14:textId="77777777" w:rsidR="00622CB8" w:rsidRPr="00530059" w:rsidRDefault="00622CB8" w:rsidP="00BD2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5AB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Программный комплекс КОМПАС-3D для машиностроения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87A69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22CB8" w:rsidRPr="00530059" w14:paraId="5498CA9F" w14:textId="77777777" w:rsidTr="00391DB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74F" w14:textId="77777777" w:rsidR="00622CB8" w:rsidRPr="00530059" w:rsidRDefault="00622CB8" w:rsidP="00BD2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BF3F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Программные продукты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Autodesk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9CCB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22CB8" w:rsidRPr="00530059" w14:paraId="4CDD2B0B" w14:textId="77777777" w:rsidTr="00391DB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269" w14:textId="77777777" w:rsidR="00622CB8" w:rsidRPr="00530059" w:rsidRDefault="00622CB8" w:rsidP="00BD2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828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Программный комплекс </w:t>
            </w:r>
            <w:r w:rsidRPr="00530059">
              <w:rPr>
                <w:rFonts w:ascii="Arial" w:hAnsi="Arial" w:cs="Arial"/>
                <w:color w:val="2F2F2F"/>
                <w:shd w:val="clear" w:color="auto" w:fill="FFFFFF"/>
                <w:lang w:eastAsia="en-US"/>
              </w:rPr>
              <w:t xml:space="preserve">ADEM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5158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22CB8" w:rsidRPr="00530059" w14:paraId="6B48EF34" w14:textId="77777777" w:rsidTr="00391DB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1817" w14:textId="77777777" w:rsidR="00622CB8" w:rsidRPr="00530059" w:rsidRDefault="00622CB8" w:rsidP="00BD2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E32" w14:textId="4660B4AD" w:rsidR="00622CB8" w:rsidRPr="00530059" w:rsidRDefault="00622CB8" w:rsidP="00622CB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 разработки математических моделей, алгоритмов управления, интерфейсов управления SimInTech (Simulation In Technic)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SIMULIA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SCADA КРУГ-2000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MES система "СПРУТ-ОКП" (СПРУТ-Технология, Россия)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238A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ПМ.04</w:t>
            </w:r>
          </w:p>
          <w:p w14:paraId="53675D3E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22CB8" w:rsidRPr="00530059" w14:paraId="60BBB254" w14:textId="77777777" w:rsidTr="00391DB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061" w14:textId="77777777" w:rsidR="00622CB8" w:rsidRPr="00530059" w:rsidRDefault="00622CB8" w:rsidP="00BD2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F120" w14:textId="02D4796D" w:rsidR="00622CB8" w:rsidRPr="00530059" w:rsidRDefault="00622CB8" w:rsidP="00AA7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мониторинга «Диспетчер» (ГК «Цифра»</w:t>
            </w:r>
            <w:r w:rsidR="00AA79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Streamline</w:t>
            </w:r>
            <w:r w:rsidR="00AA79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ГОЛЬФСТРИМ Аскон</w:t>
            </w:r>
            <w:r w:rsidR="00AA79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1С: MES</w:t>
            </w:r>
            <w:r w:rsidR="00AA79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Парус-Управление производством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CBB" w14:textId="77777777" w:rsidR="00622CB8" w:rsidRPr="00530059" w:rsidRDefault="00622CB8" w:rsidP="00530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ПМ.05</w:t>
            </w:r>
          </w:p>
        </w:tc>
      </w:tr>
    </w:tbl>
    <w:p w14:paraId="2549210B" w14:textId="77777777" w:rsidR="00F95BFA" w:rsidRDefault="00F95B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95BFA" w:rsidSect="00622CB8">
      <w:footerReference w:type="even" r:id="rId9"/>
      <w:footerReference w:type="default" r:id="rId10"/>
      <w:type w:val="continuous"/>
      <w:pgSz w:w="16838" w:h="11906" w:orient="landscape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9F85" w14:textId="77777777" w:rsidR="00B16D32" w:rsidRDefault="00B16D32">
      <w:pPr>
        <w:spacing w:after="0" w:line="240" w:lineRule="auto"/>
      </w:pPr>
      <w:r>
        <w:separator/>
      </w:r>
    </w:p>
  </w:endnote>
  <w:endnote w:type="continuationSeparator" w:id="0">
    <w:p w14:paraId="04D47AB8" w14:textId="77777777" w:rsidR="00B16D32" w:rsidRDefault="00B1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C251" w14:textId="77777777" w:rsidR="00F95BFA" w:rsidRDefault="004614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B16D32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  <w:p w14:paraId="483E7F35" w14:textId="77777777" w:rsidR="00F95BFA" w:rsidRDefault="00F95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3DAD" w14:textId="77777777" w:rsidR="00F95BFA" w:rsidRDefault="00F95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987B" w14:textId="77777777" w:rsidR="00B16D32" w:rsidRDefault="00B16D32">
      <w:pPr>
        <w:spacing w:after="0" w:line="240" w:lineRule="auto"/>
      </w:pPr>
      <w:r>
        <w:separator/>
      </w:r>
    </w:p>
  </w:footnote>
  <w:footnote w:type="continuationSeparator" w:id="0">
    <w:p w14:paraId="536A6478" w14:textId="77777777" w:rsidR="00B16D32" w:rsidRDefault="00B1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D2E"/>
    <w:multiLevelType w:val="multilevel"/>
    <w:tmpl w:val="B0D21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72" w:hanging="1440"/>
      </w:pPr>
      <w:rPr>
        <w:rFonts w:hint="default"/>
      </w:rPr>
    </w:lvl>
  </w:abstractNum>
  <w:abstractNum w:abstractNumId="1" w15:restartNumberingAfterBreak="0">
    <w:nsid w:val="0C0002C6"/>
    <w:multiLevelType w:val="multilevel"/>
    <w:tmpl w:val="2A72C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7A68305C"/>
    <w:multiLevelType w:val="multilevel"/>
    <w:tmpl w:val="E54AF3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FA"/>
    <w:rsid w:val="000A75B6"/>
    <w:rsid w:val="000D65C2"/>
    <w:rsid w:val="000E6A87"/>
    <w:rsid w:val="001320E3"/>
    <w:rsid w:val="00155EA3"/>
    <w:rsid w:val="001817A9"/>
    <w:rsid w:val="00190982"/>
    <w:rsid w:val="001A0001"/>
    <w:rsid w:val="001C38E5"/>
    <w:rsid w:val="001D5554"/>
    <w:rsid w:val="002027AF"/>
    <w:rsid w:val="00213154"/>
    <w:rsid w:val="00271318"/>
    <w:rsid w:val="002C306C"/>
    <w:rsid w:val="00321FEE"/>
    <w:rsid w:val="00391DB3"/>
    <w:rsid w:val="003C3AAB"/>
    <w:rsid w:val="004347E6"/>
    <w:rsid w:val="0046144F"/>
    <w:rsid w:val="004F5B56"/>
    <w:rsid w:val="00502498"/>
    <w:rsid w:val="00517DBE"/>
    <w:rsid w:val="00530059"/>
    <w:rsid w:val="0058793D"/>
    <w:rsid w:val="005A5614"/>
    <w:rsid w:val="005B0985"/>
    <w:rsid w:val="005B295C"/>
    <w:rsid w:val="005B7550"/>
    <w:rsid w:val="005F2C05"/>
    <w:rsid w:val="00622CB8"/>
    <w:rsid w:val="00641AB3"/>
    <w:rsid w:val="007052A8"/>
    <w:rsid w:val="00715C07"/>
    <w:rsid w:val="00717297"/>
    <w:rsid w:val="0073206D"/>
    <w:rsid w:val="00732D1A"/>
    <w:rsid w:val="007656DE"/>
    <w:rsid w:val="0077552F"/>
    <w:rsid w:val="007E511A"/>
    <w:rsid w:val="008F455F"/>
    <w:rsid w:val="0091679B"/>
    <w:rsid w:val="00917ECD"/>
    <w:rsid w:val="009462C7"/>
    <w:rsid w:val="009E7155"/>
    <w:rsid w:val="00A363C2"/>
    <w:rsid w:val="00A45C0D"/>
    <w:rsid w:val="00A50D2D"/>
    <w:rsid w:val="00A55DBA"/>
    <w:rsid w:val="00AA798A"/>
    <w:rsid w:val="00AD4758"/>
    <w:rsid w:val="00B16D32"/>
    <w:rsid w:val="00B20389"/>
    <w:rsid w:val="00B4068F"/>
    <w:rsid w:val="00B72A39"/>
    <w:rsid w:val="00B85B95"/>
    <w:rsid w:val="00B97CC2"/>
    <w:rsid w:val="00BB4406"/>
    <w:rsid w:val="00BB6454"/>
    <w:rsid w:val="00BC6469"/>
    <w:rsid w:val="00BD2AE4"/>
    <w:rsid w:val="00BE03AC"/>
    <w:rsid w:val="00C64200"/>
    <w:rsid w:val="00C66777"/>
    <w:rsid w:val="00C71E3A"/>
    <w:rsid w:val="00C85D6F"/>
    <w:rsid w:val="00C95A92"/>
    <w:rsid w:val="00CB051C"/>
    <w:rsid w:val="00CC6DC7"/>
    <w:rsid w:val="00CF4D4A"/>
    <w:rsid w:val="00D32D93"/>
    <w:rsid w:val="00D35BE4"/>
    <w:rsid w:val="00D67D56"/>
    <w:rsid w:val="00D70893"/>
    <w:rsid w:val="00DB358D"/>
    <w:rsid w:val="00DC79F0"/>
    <w:rsid w:val="00DD46B3"/>
    <w:rsid w:val="00E04082"/>
    <w:rsid w:val="00E60576"/>
    <w:rsid w:val="00E8782C"/>
    <w:rsid w:val="00EC7452"/>
    <w:rsid w:val="00EF1585"/>
    <w:rsid w:val="00EF22FD"/>
    <w:rsid w:val="00EF5A1E"/>
    <w:rsid w:val="00F32DE2"/>
    <w:rsid w:val="00F44B9D"/>
    <w:rsid w:val="00F95BFA"/>
    <w:rsid w:val="00FA1F42"/>
    <w:rsid w:val="00FA2B8E"/>
    <w:rsid w:val="00FB076B"/>
    <w:rsid w:val="00FC1A3D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A835"/>
  <w15:docId w15:val="{7704DC6C-524D-4504-8955-E7DA26C0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F5B56"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1">
    <w:name w:val="Обычный1"/>
    <w:rPr>
      <w:sz w:val="22"/>
    </w:rPr>
  </w:style>
  <w:style w:type="paragraph" w:customStyle="1" w:styleId="a5">
    <w:name w:val="Заголовок ЭР (правое окно)"/>
    <w:basedOn w:val="a6"/>
    <w:next w:val="a"/>
    <w:link w:val="a7"/>
    <w:pPr>
      <w:spacing w:after="0"/>
      <w:jc w:val="left"/>
    </w:pPr>
  </w:style>
  <w:style w:type="character" w:customStyle="1" w:styleId="a7">
    <w:name w:val="Заголовок ЭР (правое окно)"/>
    <w:basedOn w:val="a8"/>
    <w:link w:val="a5"/>
    <w:rPr>
      <w:rFonts w:ascii="Times New Roman" w:hAnsi="Times New Roman"/>
      <w:b/>
      <w:color w:val="26282F"/>
      <w:sz w:val="26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i/>
      <w:sz w:val="20"/>
    </w:rPr>
  </w:style>
  <w:style w:type="paragraph" w:customStyle="1" w:styleId="a9">
    <w:name w:val="Информация об изменениях документа"/>
    <w:basedOn w:val="aa"/>
    <w:next w:val="a"/>
    <w:link w:val="ab"/>
    <w:rPr>
      <w:i/>
    </w:rPr>
  </w:style>
  <w:style w:type="character" w:customStyle="1" w:styleId="ab">
    <w:name w:val="Информация об изменениях документа"/>
    <w:basedOn w:val="ac"/>
    <w:link w:val="a9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d">
    <w:name w:val="Текст информации об изменениях"/>
    <w:basedOn w:val="a"/>
    <w:next w:val="a"/>
    <w:link w:val="a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e">
    <w:name w:val="Текст информации об изменениях"/>
    <w:basedOn w:val="1"/>
    <w:link w:val="ad"/>
    <w:rPr>
      <w:rFonts w:ascii="Times New Roman" w:hAnsi="Times New Roman"/>
      <w:color w:val="353842"/>
      <w:sz w:val="18"/>
    </w:rPr>
  </w:style>
  <w:style w:type="paragraph" w:customStyle="1" w:styleId="af">
    <w:name w:val="Активная гипертекстовая ссылка"/>
    <w:link w:val="af0"/>
    <w:rPr>
      <w:b/>
      <w:color w:val="106BBE"/>
      <w:u w:val="single"/>
    </w:rPr>
  </w:style>
  <w:style w:type="character" w:customStyle="1" w:styleId="af0">
    <w:name w:val="Активная гипертекстовая ссылка"/>
    <w:link w:val="af"/>
    <w:rPr>
      <w:b/>
      <w:color w:val="106BBE"/>
      <w:u w:val="single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f1">
    <w:name w:val="Переменная часть"/>
    <w:basedOn w:val="af2"/>
    <w:next w:val="a"/>
    <w:link w:val="af3"/>
    <w:rPr>
      <w:sz w:val="18"/>
    </w:rPr>
  </w:style>
  <w:style w:type="character" w:customStyle="1" w:styleId="af3">
    <w:name w:val="Переменная часть"/>
    <w:basedOn w:val="af4"/>
    <w:link w:val="af1"/>
    <w:rPr>
      <w:rFonts w:ascii="Verdana" w:hAnsi="Verdana"/>
      <w:sz w:val="18"/>
    </w:rPr>
  </w:style>
  <w:style w:type="paragraph" w:styleId="60">
    <w:name w:val="toc 6"/>
    <w:basedOn w:val="a"/>
    <w:next w:val="a"/>
    <w:link w:val="61"/>
    <w:uiPriority w:val="39"/>
    <w:pPr>
      <w:spacing w:after="0" w:line="240" w:lineRule="auto"/>
      <w:ind w:left="1200"/>
    </w:pPr>
    <w:rPr>
      <w:sz w:val="20"/>
    </w:rPr>
  </w:style>
  <w:style w:type="character" w:customStyle="1" w:styleId="61">
    <w:name w:val="Оглавление 6 Знак"/>
    <w:basedOn w:val="1"/>
    <w:link w:val="60"/>
    <w:rPr>
      <w:sz w:val="20"/>
    </w:rPr>
  </w:style>
  <w:style w:type="paragraph" w:customStyle="1" w:styleId="af5">
    <w:name w:val="Заголовок статьи"/>
    <w:basedOn w:val="a"/>
    <w:next w:val="a"/>
    <w:link w:val="af6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6">
    <w:name w:val="Заголовок статьи"/>
    <w:basedOn w:val="1"/>
    <w:link w:val="af5"/>
    <w:rPr>
      <w:rFonts w:ascii="Times New Roman" w:hAnsi="Times New Roman"/>
      <w:sz w:val="24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12">
    <w:name w:val="Строгий1"/>
    <w:link w:val="af7"/>
    <w:rPr>
      <w:b/>
    </w:rPr>
  </w:style>
  <w:style w:type="character" w:styleId="af7">
    <w:name w:val="Strong"/>
    <w:link w:val="12"/>
    <w:rPr>
      <w:b/>
    </w:rPr>
  </w:style>
  <w:style w:type="paragraph" w:customStyle="1" w:styleId="af8">
    <w:name w:val="Заголовок группы контролов"/>
    <w:basedOn w:val="a"/>
    <w:next w:val="a"/>
    <w:link w:val="af9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af9">
    <w:name w:val="Заголовок группы контролов"/>
    <w:basedOn w:val="1"/>
    <w:link w:val="af8"/>
    <w:rPr>
      <w:rFonts w:ascii="Times New Roman" w:hAnsi="Times New Roman"/>
      <w:b/>
      <w:color w:val="000000"/>
      <w:sz w:val="24"/>
    </w:rPr>
  </w:style>
  <w:style w:type="paragraph" w:customStyle="1" w:styleId="13">
    <w:name w:val="Заголовок1"/>
    <w:basedOn w:val="af2"/>
    <w:next w:val="a"/>
    <w:link w:val="14"/>
    <w:rPr>
      <w:b/>
      <w:color w:val="0058A9"/>
      <w:shd w:val="clear" w:color="auto" w:fill="ECE9D8"/>
    </w:rPr>
  </w:style>
  <w:style w:type="character" w:customStyle="1" w:styleId="14">
    <w:name w:val="Заголовок1"/>
    <w:basedOn w:val="af4"/>
    <w:link w:val="13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fa">
    <w:name w:val="Словарная статья"/>
    <w:basedOn w:val="a"/>
    <w:next w:val="a"/>
    <w:link w:val="afb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b">
    <w:name w:val="Словарная статья"/>
    <w:basedOn w:val="1"/>
    <w:link w:val="afa"/>
    <w:rPr>
      <w:rFonts w:ascii="Times New Roman" w:hAnsi="Times New Roman"/>
      <w:sz w:val="24"/>
    </w:rPr>
  </w:style>
  <w:style w:type="paragraph" w:customStyle="1" w:styleId="rTitleStyle">
    <w:name w:val="rTitleStyle"/>
    <w:link w:val="rTitleStyle0"/>
    <w:rPr>
      <w:b/>
      <w:spacing w:val="16"/>
      <w:sz w:val="28"/>
    </w:rPr>
  </w:style>
  <w:style w:type="character" w:customStyle="1" w:styleId="rTitleStyle0">
    <w:name w:val="rTitleStyle"/>
    <w:link w:val="rTitleStyle"/>
    <w:rPr>
      <w:b/>
      <w:spacing w:val="16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5">
    <w:name w:val="Слабое выделение1"/>
    <w:link w:val="16"/>
    <w:rPr>
      <w:i/>
      <w:color w:val="404040"/>
    </w:rPr>
  </w:style>
  <w:style w:type="character" w:customStyle="1" w:styleId="16">
    <w:name w:val="Слабое выделение1"/>
    <w:link w:val="15"/>
    <w:rPr>
      <w:i/>
      <w:color w:val="404040"/>
    </w:rPr>
  </w:style>
  <w:style w:type="paragraph" w:customStyle="1" w:styleId="afc">
    <w:name w:val="Сравнение редакций. Удаленный фрагмент"/>
    <w:link w:val="afd"/>
    <w:rPr>
      <w:color w:val="000000"/>
      <w:shd w:val="clear" w:color="auto" w:fill="C4C413"/>
    </w:rPr>
  </w:style>
  <w:style w:type="character" w:customStyle="1" w:styleId="afd">
    <w:name w:val="Сравнение редакций. Удаленный фрагмент"/>
    <w:link w:val="afc"/>
    <w:rPr>
      <w:color w:val="000000"/>
      <w:shd w:val="clear" w:color="auto" w:fill="C4C413"/>
    </w:rPr>
  </w:style>
  <w:style w:type="paragraph" w:customStyle="1" w:styleId="afe">
    <w:name w:val="Нормальный (таблица)"/>
    <w:basedOn w:val="a"/>
    <w:next w:val="a"/>
    <w:link w:val="aff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">
    <w:name w:val="Нормальный (таблица)"/>
    <w:basedOn w:val="1"/>
    <w:link w:val="afe"/>
    <w:rPr>
      <w:rFonts w:ascii="Times New Roman" w:hAnsi="Times New Roman"/>
      <w:sz w:val="24"/>
    </w:rPr>
  </w:style>
  <w:style w:type="paragraph" w:customStyle="1" w:styleId="aff0">
    <w:name w:val="Не вступил в силу"/>
    <w:link w:val="aff1"/>
    <w:rPr>
      <w:b/>
      <w:color w:val="000000"/>
      <w:shd w:val="clear" w:color="auto" w:fill="D8EDE8"/>
    </w:rPr>
  </w:style>
  <w:style w:type="character" w:customStyle="1" w:styleId="aff1">
    <w:name w:val="Не вступил в силу"/>
    <w:link w:val="aff0"/>
    <w:rPr>
      <w:b/>
      <w:color w:val="000000"/>
      <w:shd w:val="clear" w:color="auto" w:fill="D8EDE8"/>
    </w:rPr>
  </w:style>
  <w:style w:type="paragraph" w:customStyle="1" w:styleId="aff2">
    <w:name w:val="Внимание"/>
    <w:basedOn w:val="a"/>
    <w:next w:val="a"/>
    <w:link w:val="a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3">
    <w:name w:val="Внимание"/>
    <w:basedOn w:val="1"/>
    <w:link w:val="aff2"/>
    <w:rPr>
      <w:rFonts w:ascii="Times New Roman" w:hAnsi="Times New Roman"/>
      <w:sz w:val="24"/>
      <w:shd w:val="clear" w:color="auto" w:fill="F5F3DA"/>
    </w:rPr>
  </w:style>
  <w:style w:type="paragraph" w:customStyle="1" w:styleId="Default">
    <w:name w:val="Default"/>
    <w:link w:val="Default0"/>
    <w:rPr>
      <w:rFonts w:ascii="Times New Roman" w:hAnsi="Times New Roman"/>
      <w:color w:val="000000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f4">
    <w:name w:val="Примечание."/>
    <w:basedOn w:val="aff2"/>
    <w:next w:val="a"/>
    <w:link w:val="aff5"/>
  </w:style>
  <w:style w:type="character" w:customStyle="1" w:styleId="aff5">
    <w:name w:val="Примечание."/>
    <w:basedOn w:val="aff3"/>
    <w:link w:val="aff4"/>
    <w:rPr>
      <w:rFonts w:ascii="Times New Roman" w:hAnsi="Times New Roman"/>
      <w:sz w:val="24"/>
      <w:shd w:val="clear" w:color="auto" w:fill="F5F3DA"/>
    </w:rPr>
  </w:style>
  <w:style w:type="paragraph" w:customStyle="1" w:styleId="aff6">
    <w:name w:val="Заголовок своего сообщения"/>
    <w:link w:val="aff7"/>
    <w:rPr>
      <w:b/>
      <w:color w:val="26282F"/>
    </w:rPr>
  </w:style>
  <w:style w:type="character" w:customStyle="1" w:styleId="aff7">
    <w:name w:val="Заголовок своего сообщения"/>
    <w:link w:val="aff6"/>
    <w:rPr>
      <w:b/>
      <w:color w:val="26282F"/>
    </w:rPr>
  </w:style>
  <w:style w:type="paragraph" w:styleId="aff8">
    <w:name w:val="annotation subject"/>
    <w:basedOn w:val="aff9"/>
    <w:next w:val="aff9"/>
    <w:link w:val="affa"/>
    <w:rPr>
      <w:rFonts w:ascii="Times New Roman" w:hAnsi="Times New Roman"/>
      <w:b/>
    </w:rPr>
  </w:style>
  <w:style w:type="character" w:customStyle="1" w:styleId="affa">
    <w:name w:val="Тема примечания Знак"/>
    <w:basedOn w:val="affb"/>
    <w:link w:val="aff8"/>
    <w:rPr>
      <w:rFonts w:ascii="Times New Roman" w:hAnsi="Times New Roman"/>
      <w:b/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customStyle="1" w:styleId="affc">
    <w:name w:val="Гипертекстовая ссылка"/>
    <w:link w:val="affd"/>
    <w:rPr>
      <w:b/>
      <w:color w:val="106BBE"/>
    </w:rPr>
  </w:style>
  <w:style w:type="character" w:customStyle="1" w:styleId="affd">
    <w:name w:val="Гипертекстовая ссылка"/>
    <w:link w:val="affc"/>
    <w:rPr>
      <w:b/>
      <w:color w:val="106BBE"/>
    </w:rPr>
  </w:style>
  <w:style w:type="paragraph" w:styleId="affe">
    <w:name w:val="header"/>
    <w:basedOn w:val="a"/>
    <w:link w:val="aff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">
    <w:name w:val="Верхний колонтитул Знак"/>
    <w:basedOn w:val="1"/>
    <w:link w:val="affe"/>
    <w:rPr>
      <w:rFonts w:ascii="Times New Roman" w:hAnsi="Times New Roman"/>
      <w:sz w:val="24"/>
    </w:rPr>
  </w:style>
  <w:style w:type="paragraph" w:customStyle="1" w:styleId="afff0">
    <w:name w:val="Оглавление"/>
    <w:basedOn w:val="afff1"/>
    <w:next w:val="a"/>
    <w:link w:val="afff2"/>
    <w:pPr>
      <w:ind w:left="140"/>
    </w:pPr>
  </w:style>
  <w:style w:type="character" w:customStyle="1" w:styleId="afff2">
    <w:name w:val="Оглавление"/>
    <w:basedOn w:val="afff3"/>
    <w:link w:val="afff0"/>
    <w:rPr>
      <w:rFonts w:ascii="Courier New" w:hAnsi="Courier New"/>
      <w:sz w:val="24"/>
    </w:rPr>
  </w:style>
  <w:style w:type="paragraph" w:customStyle="1" w:styleId="afff4">
    <w:name w:val="Текст (прав. подпись)"/>
    <w:basedOn w:val="a"/>
    <w:next w:val="a"/>
    <w:link w:val="afff5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5">
    <w:name w:val="Текст (прав. подпись)"/>
    <w:basedOn w:val="1"/>
    <w:link w:val="afff4"/>
    <w:rPr>
      <w:rFonts w:ascii="Times New Roman" w:hAnsi="Times New Roman"/>
      <w:sz w:val="24"/>
    </w:rPr>
  </w:style>
  <w:style w:type="paragraph" w:customStyle="1" w:styleId="afff6">
    <w:name w:val="Ссылка на утративший силу документ"/>
    <w:link w:val="afff7"/>
    <w:rPr>
      <w:b/>
      <w:color w:val="749232"/>
    </w:rPr>
  </w:style>
  <w:style w:type="character" w:customStyle="1" w:styleId="afff7">
    <w:name w:val="Ссылка на утративший силу документ"/>
    <w:link w:val="afff6"/>
    <w:rPr>
      <w:b/>
      <w:color w:val="749232"/>
    </w:rPr>
  </w:style>
  <w:style w:type="paragraph" w:customStyle="1" w:styleId="afff8">
    <w:name w:val="Утратил силу"/>
    <w:link w:val="afff9"/>
    <w:rPr>
      <w:b/>
      <w:strike/>
      <w:color w:val="666600"/>
    </w:rPr>
  </w:style>
  <w:style w:type="character" w:customStyle="1" w:styleId="afff9">
    <w:name w:val="Утратил силу"/>
    <w:link w:val="afff8"/>
    <w:rPr>
      <w:b/>
      <w:strike/>
      <w:color w:val="666600"/>
    </w:rPr>
  </w:style>
  <w:style w:type="paragraph" w:customStyle="1" w:styleId="afffa">
    <w:name w:val="Пример."/>
    <w:basedOn w:val="aff2"/>
    <w:next w:val="a"/>
    <w:link w:val="afffb"/>
  </w:style>
  <w:style w:type="character" w:customStyle="1" w:styleId="afffb">
    <w:name w:val="Пример."/>
    <w:basedOn w:val="aff3"/>
    <w:link w:val="afffa"/>
    <w:rPr>
      <w:rFonts w:ascii="Times New Roman" w:hAnsi="Times New Roman"/>
      <w:sz w:val="24"/>
      <w:shd w:val="clear" w:color="auto" w:fill="F5F3DA"/>
    </w:rPr>
  </w:style>
  <w:style w:type="paragraph" w:customStyle="1" w:styleId="afffc">
    <w:name w:val="Комментарий пользователя"/>
    <w:basedOn w:val="aa"/>
    <w:next w:val="a"/>
    <w:link w:val="afffd"/>
    <w:pPr>
      <w:jc w:val="left"/>
    </w:pPr>
    <w:rPr>
      <w:shd w:val="clear" w:color="auto" w:fill="FFDFE0"/>
    </w:rPr>
  </w:style>
  <w:style w:type="character" w:customStyle="1" w:styleId="afffd">
    <w:name w:val="Комментарий пользователя"/>
    <w:basedOn w:val="ac"/>
    <w:link w:val="afffc"/>
    <w:rPr>
      <w:rFonts w:ascii="Times New Roman" w:hAnsi="Times New Roman"/>
      <w:color w:val="353842"/>
      <w:sz w:val="24"/>
      <w:shd w:val="clear" w:color="auto" w:fill="FFDFE0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afffe">
    <w:name w:val="Заголовок для информации об изменениях"/>
    <w:basedOn w:val="10"/>
    <w:next w:val="a"/>
    <w:link w:val="affff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">
    <w:name w:val="Заголовок для информации об изменениях"/>
    <w:basedOn w:val="11"/>
    <w:link w:val="afffe"/>
    <w:rPr>
      <w:rFonts w:ascii="Times New Roman" w:hAnsi="Times New Roman"/>
      <w:b w:val="0"/>
      <w:sz w:val="18"/>
      <w:highlight w:val="white"/>
    </w:rPr>
  </w:style>
  <w:style w:type="paragraph" w:customStyle="1" w:styleId="affff0">
    <w:name w:val="Ссылка на официальную публикацию"/>
    <w:basedOn w:val="a"/>
    <w:next w:val="a"/>
    <w:link w:val="affff1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1">
    <w:name w:val="Ссылка на официальную публикацию"/>
    <w:basedOn w:val="1"/>
    <w:link w:val="affff0"/>
    <w:rPr>
      <w:rFonts w:ascii="Times New Roman" w:hAnsi="Times New Roman"/>
      <w:sz w:val="24"/>
    </w:rPr>
  </w:style>
  <w:style w:type="paragraph" w:styleId="aff9">
    <w:name w:val="annotation text"/>
    <w:basedOn w:val="a"/>
    <w:link w:val="affb"/>
    <w:pPr>
      <w:spacing w:after="0" w:line="240" w:lineRule="auto"/>
    </w:pPr>
    <w:rPr>
      <w:sz w:val="20"/>
    </w:rPr>
  </w:style>
  <w:style w:type="character" w:customStyle="1" w:styleId="affb">
    <w:name w:val="Текст примечания Знак"/>
    <w:basedOn w:val="1"/>
    <w:link w:val="aff9"/>
    <w:rPr>
      <w:sz w:val="20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17">
    <w:name w:val="Просмотренная гиперссылка1"/>
    <w:link w:val="affff2"/>
    <w:rPr>
      <w:color w:val="0000FF"/>
      <w:u w:val="single"/>
    </w:rPr>
  </w:style>
  <w:style w:type="character" w:styleId="affff2">
    <w:name w:val="FollowedHyperlink"/>
    <w:link w:val="17"/>
    <w:rPr>
      <w:color w:val="0000FF"/>
      <w:u w:val="single"/>
    </w:rPr>
  </w:style>
  <w:style w:type="paragraph" w:customStyle="1" w:styleId="affff3">
    <w:name w:val="Текст (лев. подпись)"/>
    <w:basedOn w:val="a"/>
    <w:next w:val="a"/>
    <w:link w:val="affff4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4">
    <w:name w:val="Текст (лев. подпись)"/>
    <w:basedOn w:val="1"/>
    <w:link w:val="affff3"/>
    <w:rPr>
      <w:rFonts w:ascii="Times New Roman" w:hAnsi="Times New Roman"/>
      <w:sz w:val="24"/>
    </w:rPr>
  </w:style>
  <w:style w:type="paragraph" w:customStyle="1" w:styleId="affff5">
    <w:name w:val="Необходимые документы"/>
    <w:basedOn w:val="aff2"/>
    <w:next w:val="a"/>
    <w:link w:val="affff6"/>
    <w:pPr>
      <w:ind w:left="0" w:firstLine="118"/>
    </w:pPr>
  </w:style>
  <w:style w:type="character" w:customStyle="1" w:styleId="affff6">
    <w:name w:val="Необходимые документы"/>
    <w:basedOn w:val="aff3"/>
    <w:link w:val="affff5"/>
    <w:rPr>
      <w:rFonts w:ascii="Times New Roman" w:hAnsi="Times New Roman"/>
      <w:sz w:val="24"/>
      <w:shd w:val="clear" w:color="auto" w:fill="F5F3DA"/>
    </w:rPr>
  </w:style>
  <w:style w:type="paragraph" w:customStyle="1" w:styleId="affff7">
    <w:name w:val="Куда обратиться?"/>
    <w:basedOn w:val="aff2"/>
    <w:next w:val="a"/>
    <w:link w:val="affff8"/>
  </w:style>
  <w:style w:type="character" w:customStyle="1" w:styleId="affff8">
    <w:name w:val="Куда обратиться?"/>
    <w:basedOn w:val="aff3"/>
    <w:link w:val="affff7"/>
    <w:rPr>
      <w:rFonts w:ascii="Times New Roman" w:hAnsi="Times New Roman"/>
      <w:sz w:val="24"/>
      <w:shd w:val="clear" w:color="auto" w:fill="F5F3DA"/>
    </w:rPr>
  </w:style>
  <w:style w:type="paragraph" w:customStyle="1" w:styleId="18">
    <w:name w:val="Знак концевой сноски1"/>
    <w:link w:val="affff9"/>
    <w:rPr>
      <w:vertAlign w:val="superscript"/>
    </w:rPr>
  </w:style>
  <w:style w:type="character" w:styleId="affff9">
    <w:name w:val="endnote reference"/>
    <w:link w:val="18"/>
    <w:rPr>
      <w:vertAlign w:val="superscript"/>
    </w:rPr>
  </w:style>
  <w:style w:type="paragraph" w:customStyle="1" w:styleId="affffa">
    <w:name w:val="Прижатый влево"/>
    <w:basedOn w:val="a"/>
    <w:next w:val="a"/>
    <w:link w:val="affffb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b">
    <w:name w:val="Прижатый влево"/>
    <w:basedOn w:val="1"/>
    <w:link w:val="affffa"/>
    <w:rPr>
      <w:rFonts w:ascii="Times New Roman" w:hAnsi="Times New Roman"/>
      <w:sz w:val="24"/>
    </w:rPr>
  </w:style>
  <w:style w:type="paragraph" w:customStyle="1" w:styleId="affffc">
    <w:name w:val="Информация об изменениях"/>
    <w:basedOn w:val="ad"/>
    <w:next w:val="a"/>
    <w:link w:val="affffd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d">
    <w:name w:val="Информация об изменениях"/>
    <w:basedOn w:val="ae"/>
    <w:link w:val="affffc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e">
    <w:name w:val="Колонтитул (левый)"/>
    <w:basedOn w:val="affff3"/>
    <w:next w:val="a"/>
    <w:link w:val="afffff"/>
    <w:rPr>
      <w:sz w:val="14"/>
    </w:rPr>
  </w:style>
  <w:style w:type="character" w:customStyle="1" w:styleId="afffff">
    <w:name w:val="Колонтитул (левый)"/>
    <w:basedOn w:val="affff4"/>
    <w:link w:val="affffe"/>
    <w:rPr>
      <w:rFonts w:ascii="Times New Roman" w:hAnsi="Times New Roman"/>
      <w:sz w:val="14"/>
    </w:rPr>
  </w:style>
  <w:style w:type="paragraph" w:customStyle="1" w:styleId="afffff0">
    <w:name w:val="Напишите нам"/>
    <w:basedOn w:val="a"/>
    <w:next w:val="a"/>
    <w:link w:val="afffff1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1">
    <w:name w:val="Напишите нам"/>
    <w:basedOn w:val="1"/>
    <w:link w:val="afffff0"/>
    <w:rPr>
      <w:rFonts w:ascii="Times New Roman" w:hAnsi="Times New Roman"/>
      <w:sz w:val="20"/>
      <w:shd w:val="clear" w:color="auto" w:fill="EFFFA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2">
    <w:name w:val="Продолжение ссылки"/>
    <w:link w:val="afffff3"/>
  </w:style>
  <w:style w:type="character" w:customStyle="1" w:styleId="afffff3">
    <w:name w:val="Продолжение ссылки"/>
    <w:link w:val="afffff2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9">
    <w:name w:val="Заголовок оглавления1"/>
    <w:basedOn w:val="10"/>
    <w:next w:val="a"/>
    <w:link w:val="1a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1a">
    <w:name w:val="Заголовок оглавления1"/>
    <w:basedOn w:val="11"/>
    <w:link w:val="19"/>
    <w:rPr>
      <w:rFonts w:ascii="Calibri Light" w:hAnsi="Calibri Light"/>
      <w:b w:val="0"/>
      <w:color w:val="2F5496"/>
      <w:sz w:val="24"/>
    </w:rPr>
  </w:style>
  <w:style w:type="paragraph" w:customStyle="1" w:styleId="afffff4">
    <w:name w:val="Формула"/>
    <w:basedOn w:val="a"/>
    <w:next w:val="a"/>
    <w:link w:val="afffff5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5">
    <w:name w:val="Формула"/>
    <w:basedOn w:val="1"/>
    <w:link w:val="afffff4"/>
    <w:rPr>
      <w:rFonts w:ascii="Times New Roman" w:hAnsi="Times New Roman"/>
      <w:sz w:val="24"/>
      <w:shd w:val="clear" w:color="auto" w:fill="F5F3DA"/>
    </w:rPr>
  </w:style>
  <w:style w:type="paragraph" w:customStyle="1" w:styleId="aa">
    <w:name w:val="Комментарий"/>
    <w:basedOn w:val="afffff6"/>
    <w:next w:val="a"/>
    <w:link w:val="a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c">
    <w:name w:val="Комментарий"/>
    <w:basedOn w:val="afffff7"/>
    <w:link w:val="aa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8">
    <w:name w:val="Сравнение редакций. Добавленный фрагмент"/>
    <w:link w:val="afffff9"/>
    <w:rPr>
      <w:color w:val="000000"/>
      <w:shd w:val="clear" w:color="auto" w:fill="C1D7FF"/>
    </w:rPr>
  </w:style>
  <w:style w:type="character" w:customStyle="1" w:styleId="afffff9">
    <w:name w:val="Сравнение редакций. Добавленный фрагмент"/>
    <w:link w:val="afffff8"/>
    <w:rPr>
      <w:color w:val="000000"/>
      <w:shd w:val="clear" w:color="auto" w:fill="C1D7FF"/>
    </w:rPr>
  </w:style>
  <w:style w:type="paragraph" w:customStyle="1" w:styleId="afffffa">
    <w:name w:val="Найденные слова"/>
    <w:link w:val="afffffb"/>
    <w:rPr>
      <w:b/>
      <w:color w:val="26282F"/>
      <w:shd w:val="clear" w:color="auto" w:fill="FFF580"/>
    </w:rPr>
  </w:style>
  <w:style w:type="character" w:customStyle="1" w:styleId="afffffb">
    <w:name w:val="Найденные слова"/>
    <w:link w:val="afffffa"/>
    <w:rPr>
      <w:b/>
      <w:color w:val="26282F"/>
      <w:shd w:val="clear" w:color="auto" w:fill="FFF580"/>
    </w:rPr>
  </w:style>
  <w:style w:type="paragraph" w:customStyle="1" w:styleId="1b">
    <w:name w:val="Неразрешенное упоминание1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link w:val="1b"/>
    <w:rPr>
      <w:color w:val="605E5C"/>
      <w:shd w:val="clear" w:color="auto" w:fill="E1DFDD"/>
    </w:rPr>
  </w:style>
  <w:style w:type="paragraph" w:customStyle="1" w:styleId="afffffc">
    <w:name w:val="Постоянная часть"/>
    <w:basedOn w:val="af2"/>
    <w:next w:val="a"/>
    <w:link w:val="afffffd"/>
    <w:rPr>
      <w:sz w:val="20"/>
    </w:rPr>
  </w:style>
  <w:style w:type="character" w:customStyle="1" w:styleId="afffffd">
    <w:name w:val="Постоянная часть"/>
    <w:basedOn w:val="af4"/>
    <w:link w:val="afffffc"/>
    <w:rPr>
      <w:rFonts w:ascii="Verdana" w:hAnsi="Verdana"/>
      <w:sz w:val="20"/>
    </w:rPr>
  </w:style>
  <w:style w:type="paragraph" w:customStyle="1" w:styleId="1d">
    <w:name w:val="Гиперссылка1"/>
    <w:link w:val="afffffe"/>
    <w:rPr>
      <w:color w:val="0000FF"/>
      <w:u w:val="single"/>
    </w:rPr>
  </w:style>
  <w:style w:type="character" w:styleId="afffffe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e">
    <w:name w:val="toc 1"/>
    <w:basedOn w:val="a"/>
    <w:next w:val="a"/>
    <w:link w:val="1f"/>
    <w:uiPriority w:val="39"/>
    <w:pPr>
      <w:spacing w:before="240" w:after="120" w:line="240" w:lineRule="auto"/>
    </w:pPr>
    <w:rPr>
      <w:b/>
      <w:sz w:val="20"/>
    </w:rPr>
  </w:style>
  <w:style w:type="character" w:customStyle="1" w:styleId="1f">
    <w:name w:val="Оглавление 1 Знак"/>
    <w:basedOn w:val="1"/>
    <w:link w:val="1e"/>
    <w:rPr>
      <w:b/>
      <w:sz w:val="20"/>
    </w:rPr>
  </w:style>
  <w:style w:type="paragraph" w:styleId="affffff">
    <w:name w:val="Normal (Web)"/>
    <w:basedOn w:val="a"/>
    <w:link w:val="affffff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0">
    <w:name w:val="Обычный (Интернет) Знак"/>
    <w:basedOn w:val="1"/>
    <w:link w:val="affffff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Знак примечания1"/>
    <w:link w:val="affffff1"/>
    <w:rPr>
      <w:sz w:val="16"/>
    </w:rPr>
  </w:style>
  <w:style w:type="character" w:styleId="affffff1">
    <w:name w:val="annotation reference"/>
    <w:link w:val="1f0"/>
    <w:rPr>
      <w:sz w:val="16"/>
    </w:rPr>
  </w:style>
  <w:style w:type="paragraph" w:customStyle="1" w:styleId="1f1">
    <w:name w:val="Знак сноски1"/>
    <w:basedOn w:val="a"/>
    <w:link w:val="1f2"/>
    <w:pPr>
      <w:spacing w:after="0" w:line="240" w:lineRule="auto"/>
    </w:pPr>
    <w:rPr>
      <w:sz w:val="20"/>
      <w:vertAlign w:val="superscript"/>
    </w:rPr>
  </w:style>
  <w:style w:type="character" w:customStyle="1" w:styleId="1f2">
    <w:name w:val="Знак сноски1"/>
    <w:basedOn w:val="1"/>
    <w:link w:val="1f1"/>
    <w:rPr>
      <w:sz w:val="20"/>
      <w:vertAlign w:val="superscript"/>
    </w:rPr>
  </w:style>
  <w:style w:type="paragraph" w:customStyle="1" w:styleId="affffff2">
    <w:name w:val="Центрированный (таблица)"/>
    <w:basedOn w:val="afe"/>
    <w:next w:val="a"/>
    <w:link w:val="affffff3"/>
    <w:pPr>
      <w:jc w:val="center"/>
    </w:pPr>
  </w:style>
  <w:style w:type="character" w:customStyle="1" w:styleId="affffff3">
    <w:name w:val="Центрированный (таблица)"/>
    <w:basedOn w:val="aff"/>
    <w:link w:val="affffff2"/>
    <w:rPr>
      <w:rFonts w:ascii="Times New Roman" w:hAnsi="Times New Roman"/>
      <w:sz w:val="24"/>
    </w:rPr>
  </w:style>
  <w:style w:type="paragraph" w:customStyle="1" w:styleId="af2">
    <w:name w:val="Основное меню (преемственное)"/>
    <w:basedOn w:val="a"/>
    <w:next w:val="a"/>
    <w:link w:val="af4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4">
    <w:name w:val="Основное меню (преемственное)"/>
    <w:basedOn w:val="1"/>
    <w:link w:val="af2"/>
    <w:rPr>
      <w:rFonts w:ascii="Verdana" w:hAnsi="Verdana"/>
      <w:sz w:val="22"/>
    </w:rPr>
  </w:style>
  <w:style w:type="paragraph" w:styleId="affffff4">
    <w:name w:val="Balloon Text"/>
    <w:basedOn w:val="a"/>
    <w:link w:val="affffff5"/>
    <w:pPr>
      <w:spacing w:after="0" w:line="240" w:lineRule="auto"/>
    </w:pPr>
    <w:rPr>
      <w:rFonts w:ascii="Segoe UI" w:hAnsi="Segoe UI"/>
      <w:sz w:val="18"/>
    </w:rPr>
  </w:style>
  <w:style w:type="character" w:customStyle="1" w:styleId="affffff5">
    <w:name w:val="Текст выноски Знак"/>
    <w:basedOn w:val="1"/>
    <w:link w:val="affffff4"/>
    <w:rPr>
      <w:rFonts w:ascii="Segoe UI" w:hAnsi="Segoe UI"/>
      <w:sz w:val="18"/>
    </w:rPr>
  </w:style>
  <w:style w:type="paragraph" w:customStyle="1" w:styleId="affffff6">
    <w:name w:val="Моноширинный"/>
    <w:basedOn w:val="a"/>
    <w:next w:val="a"/>
    <w:link w:val="affffff7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7">
    <w:name w:val="Моноширинный"/>
    <w:basedOn w:val="1"/>
    <w:link w:val="affffff6"/>
    <w:rPr>
      <w:rFonts w:ascii="Courier New" w:hAnsi="Courier New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f8">
    <w:name w:val="Подвал для информации об изменениях"/>
    <w:basedOn w:val="10"/>
    <w:next w:val="a"/>
    <w:link w:val="affffff9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fff9">
    <w:name w:val="Подвал для информации об изменениях"/>
    <w:basedOn w:val="11"/>
    <w:link w:val="affffff8"/>
    <w:rPr>
      <w:rFonts w:ascii="Times New Roman" w:hAnsi="Times New Roman"/>
      <w:b w:val="0"/>
      <w:sz w:val="18"/>
    </w:rPr>
  </w:style>
  <w:style w:type="paragraph" w:customStyle="1" w:styleId="a6">
    <w:name w:val="Заголовок ЭР (левое окно)"/>
    <w:basedOn w:val="a"/>
    <w:next w:val="a"/>
    <w:link w:val="a8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8">
    <w:name w:val="Заголовок ЭР (левое окно)"/>
    <w:basedOn w:val="1"/>
    <w:link w:val="a6"/>
    <w:rPr>
      <w:rFonts w:ascii="Times New Roman" w:hAnsi="Times New Roman"/>
      <w:b/>
      <w:color w:val="26282F"/>
      <w:sz w:val="2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  <w:rPr>
      <w:sz w:val="20"/>
    </w:rPr>
  </w:style>
  <w:style w:type="character" w:customStyle="1" w:styleId="111">
    <w:name w:val="Текст примечания Знак11"/>
    <w:link w:val="110"/>
    <w:rPr>
      <w:sz w:val="20"/>
    </w:rPr>
  </w:style>
  <w:style w:type="paragraph" w:customStyle="1" w:styleId="affffffa">
    <w:name w:val="Дочерний элемент списка"/>
    <w:basedOn w:val="a"/>
    <w:next w:val="a"/>
    <w:link w:val="affffffb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b">
    <w:name w:val="Дочерний элемент списка"/>
    <w:basedOn w:val="1"/>
    <w:link w:val="affffffa"/>
    <w:rPr>
      <w:rFonts w:ascii="Times New Roman" w:hAnsi="Times New Roman"/>
      <w:color w:val="868381"/>
      <w:sz w:val="20"/>
    </w:rPr>
  </w:style>
  <w:style w:type="paragraph" w:customStyle="1" w:styleId="affffffc">
    <w:name w:val="Заголовок распахивающейся части диалога"/>
    <w:basedOn w:val="a"/>
    <w:next w:val="a"/>
    <w:link w:val="a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d">
    <w:name w:val="Заголовок распахивающейся части диалога"/>
    <w:basedOn w:val="1"/>
    <w:link w:val="affffffc"/>
    <w:rPr>
      <w:rFonts w:ascii="Times New Roman" w:hAnsi="Times New Roman"/>
      <w:i/>
      <w:color w:val="000080"/>
      <w:sz w:val="22"/>
    </w:rPr>
  </w:style>
  <w:style w:type="paragraph" w:customStyle="1" w:styleId="affffffe">
    <w:name w:val="Цветовое выделение"/>
    <w:link w:val="afffffff"/>
    <w:rPr>
      <w:b/>
      <w:color w:val="26282F"/>
    </w:rPr>
  </w:style>
  <w:style w:type="character" w:customStyle="1" w:styleId="afffffff">
    <w:name w:val="Цветовое выделение"/>
    <w:link w:val="affffffe"/>
    <w:rPr>
      <w:b/>
      <w:color w:val="26282F"/>
    </w:rPr>
  </w:style>
  <w:style w:type="paragraph" w:customStyle="1" w:styleId="pTitleStyle">
    <w:name w:val="pTitleStyle"/>
    <w:basedOn w:val="a"/>
    <w:link w:val="pTitleStyle0"/>
    <w:pPr>
      <w:spacing w:after="100" w:line="252" w:lineRule="auto"/>
      <w:jc w:val="center"/>
    </w:pPr>
    <w:rPr>
      <w:rFonts w:ascii="Times New Roman" w:hAnsi="Times New Roman"/>
      <w:sz w:val="24"/>
    </w:rPr>
  </w:style>
  <w:style w:type="character" w:customStyle="1" w:styleId="pTitleStyle0">
    <w:name w:val="pTitleStyle"/>
    <w:basedOn w:val="1"/>
    <w:link w:val="pTitleStyle"/>
    <w:rPr>
      <w:rFonts w:ascii="Times New Roman" w:hAnsi="Times New Roman"/>
      <w:sz w:val="24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f0">
    <w:name w:val="Колонтитул (правый)"/>
    <w:basedOn w:val="afff4"/>
    <w:next w:val="a"/>
    <w:link w:val="afffffff1"/>
    <w:rPr>
      <w:sz w:val="14"/>
    </w:rPr>
  </w:style>
  <w:style w:type="character" w:customStyle="1" w:styleId="afffffff1">
    <w:name w:val="Колонтитул (правый)"/>
    <w:basedOn w:val="afff5"/>
    <w:link w:val="afffffff0"/>
    <w:rPr>
      <w:rFonts w:ascii="Times New Roman" w:hAnsi="Times New Roman"/>
      <w:sz w:val="14"/>
    </w:rPr>
  </w:style>
  <w:style w:type="paragraph" w:customStyle="1" w:styleId="afffffff2">
    <w:name w:val="Сравнение редакций"/>
    <w:link w:val="afffffff3"/>
    <w:rPr>
      <w:b/>
      <w:color w:val="26282F"/>
    </w:rPr>
  </w:style>
  <w:style w:type="character" w:customStyle="1" w:styleId="afffffff3">
    <w:name w:val="Сравнение редакций"/>
    <w:link w:val="afffffff2"/>
    <w:rPr>
      <w:b/>
      <w:color w:val="26282F"/>
    </w:rPr>
  </w:style>
  <w:style w:type="paragraph" w:styleId="afffffff4">
    <w:name w:val="Body Text"/>
    <w:basedOn w:val="a"/>
    <w:link w:val="afffffff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fff5">
    <w:name w:val="Основной текст Знак"/>
    <w:basedOn w:val="1"/>
    <w:link w:val="afffffff4"/>
    <w:rPr>
      <w:rFonts w:ascii="Times New Roman" w:hAnsi="Times New Roman"/>
      <w:sz w:val="24"/>
    </w:rPr>
  </w:style>
  <w:style w:type="paragraph" w:customStyle="1" w:styleId="afffffff6">
    <w:name w:val="Выделение для Базового Поиска"/>
    <w:link w:val="afffffff7"/>
    <w:rPr>
      <w:b/>
      <w:color w:val="0058A9"/>
    </w:rPr>
  </w:style>
  <w:style w:type="character" w:customStyle="1" w:styleId="afffffff7">
    <w:name w:val="Выделение для Базового Поиска"/>
    <w:link w:val="afffffff6"/>
    <w:rPr>
      <w:b/>
      <w:color w:val="0058A9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afffffff8">
    <w:name w:val="Внимание: криминал!!"/>
    <w:basedOn w:val="aff2"/>
    <w:next w:val="a"/>
    <w:link w:val="afffffff9"/>
  </w:style>
  <w:style w:type="character" w:customStyle="1" w:styleId="afffffff9">
    <w:name w:val="Внимание: криминал!!"/>
    <w:basedOn w:val="aff3"/>
    <w:link w:val="afffffff8"/>
    <w:rPr>
      <w:rFonts w:ascii="Times New Roman" w:hAnsi="Times New Roman"/>
      <w:sz w:val="24"/>
      <w:shd w:val="clear" w:color="auto" w:fill="F5F3DA"/>
    </w:rPr>
  </w:style>
  <w:style w:type="paragraph" w:customStyle="1" w:styleId="1f3">
    <w:name w:val="Текст примечания Знак1"/>
    <w:link w:val="1f4"/>
    <w:rPr>
      <w:sz w:val="20"/>
    </w:rPr>
  </w:style>
  <w:style w:type="character" w:customStyle="1" w:styleId="1f4">
    <w:name w:val="Текст примечания Знак1"/>
    <w:link w:val="1f3"/>
    <w:rPr>
      <w:sz w:val="20"/>
    </w:rPr>
  </w:style>
  <w:style w:type="paragraph" w:customStyle="1" w:styleId="1f5">
    <w:name w:val="Тема примечания Знак1"/>
    <w:link w:val="1f6"/>
    <w:rPr>
      <w:b/>
      <w:sz w:val="20"/>
    </w:rPr>
  </w:style>
  <w:style w:type="character" w:customStyle="1" w:styleId="1f6">
    <w:name w:val="Тема примечания Знак1"/>
    <w:link w:val="1f5"/>
    <w:rPr>
      <w:b/>
      <w:sz w:val="20"/>
    </w:rPr>
  </w:style>
  <w:style w:type="paragraph" w:styleId="afffffffa">
    <w:name w:val="List Paragraph"/>
    <w:basedOn w:val="a"/>
    <w:link w:val="afffffffb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fb">
    <w:name w:val="Абзац списка Знак"/>
    <w:basedOn w:val="1"/>
    <w:link w:val="afffffffa"/>
    <w:rPr>
      <w:rFonts w:ascii="Times New Roman" w:hAnsi="Times New Roman"/>
      <w:sz w:val="24"/>
    </w:rPr>
  </w:style>
  <w:style w:type="paragraph" w:customStyle="1" w:styleId="afffffffc">
    <w:name w:val="Подчёркнуный текст"/>
    <w:basedOn w:val="a"/>
    <w:next w:val="a"/>
    <w:link w:val="af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d">
    <w:name w:val="Подчёркнуный текст"/>
    <w:basedOn w:val="1"/>
    <w:link w:val="afffffffc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afffff6">
    <w:name w:val="Текст (справка)"/>
    <w:basedOn w:val="a"/>
    <w:next w:val="a"/>
    <w:link w:val="afffff7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7">
    <w:name w:val="Текст (справка)"/>
    <w:basedOn w:val="1"/>
    <w:link w:val="afffff6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1f7">
    <w:name w:val="Основной шрифт абзаца1"/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styleId="27">
    <w:name w:val="Body Text 2"/>
    <w:basedOn w:val="a"/>
    <w:link w:val="28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4"/>
    </w:rPr>
  </w:style>
  <w:style w:type="paragraph" w:styleId="afffffffe">
    <w:name w:val="footer"/>
    <w:basedOn w:val="a"/>
    <w:link w:val="afffffff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ffffffff">
    <w:name w:val="Нижний колонтитул Знак"/>
    <w:basedOn w:val="1"/>
    <w:link w:val="afffffffe"/>
    <w:rPr>
      <w:rFonts w:ascii="Times New Roman" w:hAnsi="Times New Roman"/>
      <w:sz w:val="24"/>
    </w:rPr>
  </w:style>
  <w:style w:type="paragraph" w:customStyle="1" w:styleId="affffffff0">
    <w:name w:val="Интерактивный заголовок"/>
    <w:basedOn w:val="13"/>
    <w:next w:val="a"/>
    <w:link w:val="affffffff1"/>
    <w:rPr>
      <w:u w:val="single"/>
    </w:rPr>
  </w:style>
  <w:style w:type="character" w:customStyle="1" w:styleId="affffffff1">
    <w:name w:val="Интерактивный заголовок"/>
    <w:basedOn w:val="14"/>
    <w:link w:val="affffffff0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fff2">
    <w:name w:val="Текст в таблице"/>
    <w:basedOn w:val="afe"/>
    <w:next w:val="a"/>
    <w:link w:val="affffffff3"/>
    <w:pPr>
      <w:ind w:firstLine="500"/>
    </w:pPr>
  </w:style>
  <w:style w:type="character" w:customStyle="1" w:styleId="affffffff3">
    <w:name w:val="Текст в таблице"/>
    <w:basedOn w:val="aff"/>
    <w:link w:val="affffffff2"/>
    <w:rPr>
      <w:rFonts w:ascii="Times New Roman" w:hAnsi="Times New Roman"/>
      <w:sz w:val="24"/>
    </w:rPr>
  </w:style>
  <w:style w:type="paragraph" w:customStyle="1" w:styleId="112">
    <w:name w:val="Тема примечания Знак11"/>
    <w:link w:val="113"/>
    <w:rPr>
      <w:b/>
      <w:sz w:val="20"/>
    </w:rPr>
  </w:style>
  <w:style w:type="character" w:customStyle="1" w:styleId="113">
    <w:name w:val="Тема примечания Знак11"/>
    <w:link w:val="112"/>
    <w:rPr>
      <w:b/>
      <w:sz w:val="20"/>
    </w:rPr>
  </w:style>
  <w:style w:type="paragraph" w:customStyle="1" w:styleId="afff1">
    <w:name w:val="Таблицы (моноширинный)"/>
    <w:basedOn w:val="a"/>
    <w:next w:val="a"/>
    <w:link w:val="afff3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3">
    <w:name w:val="Таблицы (моноширинный)"/>
    <w:basedOn w:val="1"/>
    <w:link w:val="afff1"/>
    <w:rPr>
      <w:rFonts w:ascii="Courier New" w:hAnsi="Courier New"/>
      <w:sz w:val="24"/>
    </w:rPr>
  </w:style>
  <w:style w:type="paragraph" w:styleId="affffffff4">
    <w:name w:val="Subtitle"/>
    <w:basedOn w:val="a"/>
    <w:next w:val="a"/>
    <w:link w:val="affffffff5"/>
    <w:uiPriority w:val="11"/>
    <w:qFormat/>
    <w:pPr>
      <w:spacing w:after="60"/>
      <w:jc w:val="center"/>
    </w:pPr>
    <w:rPr>
      <w:sz w:val="24"/>
      <w:szCs w:val="24"/>
    </w:rPr>
  </w:style>
  <w:style w:type="character" w:customStyle="1" w:styleId="affffffff5">
    <w:name w:val="Подзаголовок Знак"/>
    <w:basedOn w:val="1"/>
    <w:link w:val="affffffff4"/>
    <w:rPr>
      <w:rFonts w:ascii="Calibri Light" w:hAnsi="Calibri Light"/>
      <w:sz w:val="24"/>
    </w:rPr>
  </w:style>
  <w:style w:type="paragraph" w:customStyle="1" w:styleId="affffffff6">
    <w:name w:val="Подзаголовок для информации об изменениях"/>
    <w:basedOn w:val="ad"/>
    <w:next w:val="a"/>
    <w:link w:val="affffffff7"/>
    <w:rPr>
      <w:b/>
    </w:rPr>
  </w:style>
  <w:style w:type="character" w:customStyle="1" w:styleId="affffffff7">
    <w:name w:val="Подзаголовок для информации об изменениях"/>
    <w:basedOn w:val="ae"/>
    <w:link w:val="affffffff6"/>
    <w:rPr>
      <w:rFonts w:ascii="Times New Roman" w:hAnsi="Times New Roman"/>
      <w:b/>
      <w:color w:val="353842"/>
      <w:sz w:val="18"/>
    </w:rPr>
  </w:style>
  <w:style w:type="paragraph" w:customStyle="1" w:styleId="affffffff8">
    <w:name w:val="Внимание: недобросовестность!"/>
    <w:basedOn w:val="aff2"/>
    <w:next w:val="a"/>
    <w:link w:val="affffffff9"/>
  </w:style>
  <w:style w:type="character" w:customStyle="1" w:styleId="affffffff9">
    <w:name w:val="Внимание: недобросовестность!"/>
    <w:basedOn w:val="aff3"/>
    <w:link w:val="affffffff8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character" w:customStyle="1" w:styleId="a4">
    <w:name w:val="Заголовок Знак"/>
    <w:basedOn w:val="1"/>
    <w:link w:val="a3"/>
    <w:rPr>
      <w:rFonts w:ascii="Times New Roman" w:hAnsi="Times New Roman"/>
      <w:sz w:val="2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a">
    <w:name w:val="Текст ЭР (см. также)"/>
    <w:basedOn w:val="a"/>
    <w:next w:val="a"/>
    <w:link w:val="affffffffb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b">
    <w:name w:val="Текст ЭР (см. также)"/>
    <w:basedOn w:val="1"/>
    <w:link w:val="affffffffa"/>
    <w:rPr>
      <w:rFonts w:ascii="Times New Roman" w:hAnsi="Times New Roman"/>
      <w:sz w:val="20"/>
    </w:rPr>
  </w:style>
  <w:style w:type="paragraph" w:customStyle="1" w:styleId="affffffffc">
    <w:name w:val="Технический комментарий"/>
    <w:basedOn w:val="a"/>
    <w:next w:val="a"/>
    <w:link w:val="affffffffd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ffd">
    <w:name w:val="Технический комментарий"/>
    <w:basedOn w:val="1"/>
    <w:link w:val="affffffffc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fe">
    <w:name w:val="Опечатки"/>
    <w:link w:val="afffffffff"/>
    <w:rPr>
      <w:color w:val="FF0000"/>
    </w:rPr>
  </w:style>
  <w:style w:type="character" w:customStyle="1" w:styleId="afffffffff">
    <w:name w:val="Опечатки"/>
    <w:link w:val="affffffffe"/>
    <w:rPr>
      <w:color w:val="FF0000"/>
    </w:rPr>
  </w:style>
  <w:style w:type="paragraph" w:customStyle="1" w:styleId="afffffffff0">
    <w:name w:val="Заголовок чужого сообщения"/>
    <w:link w:val="afffffffff1"/>
    <w:rPr>
      <w:b/>
      <w:color w:val="FF0000"/>
    </w:rPr>
  </w:style>
  <w:style w:type="character" w:customStyle="1" w:styleId="afffffffff1">
    <w:name w:val="Заголовок чужого сообщения"/>
    <w:link w:val="afffffffff0"/>
    <w:rPr>
      <w:b/>
      <w:color w:val="FF000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8">
    <w:name w:val="Номер страницы1"/>
    <w:link w:val="afffffffff2"/>
  </w:style>
  <w:style w:type="character" w:styleId="afffffffff2">
    <w:name w:val="page number"/>
    <w:link w:val="1f8"/>
  </w:style>
  <w:style w:type="paragraph" w:customStyle="1" w:styleId="afffffffff3">
    <w:name w:val="Выделение для Базового Поиска (курсив)"/>
    <w:link w:val="afffffffff4"/>
    <w:rPr>
      <w:b/>
      <w:i/>
      <w:color w:val="0058A9"/>
    </w:rPr>
  </w:style>
  <w:style w:type="character" w:customStyle="1" w:styleId="afffffffff4">
    <w:name w:val="Выделение для Базового Поиска (курсив)"/>
    <w:link w:val="afffffffff3"/>
    <w:rPr>
      <w:b/>
      <w:i/>
      <w:color w:val="0058A9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9">
    <w:name w:val="Выделение1"/>
    <w:link w:val="afffffffff5"/>
    <w:rPr>
      <w:i/>
    </w:rPr>
  </w:style>
  <w:style w:type="character" w:styleId="afffffffff5">
    <w:name w:val="Emphasis"/>
    <w:link w:val="1f9"/>
    <w:rPr>
      <w:i/>
    </w:rPr>
  </w:style>
  <w:style w:type="table" w:customStyle="1" w:styleId="TableNormal0">
    <w:name w:val="Table Normal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a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Таблица простая 31"/>
    <w:basedOn w:val="a1"/>
    <w:tblPr/>
  </w:style>
  <w:style w:type="table" w:customStyle="1" w:styleId="29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Aky66G7SYhh3HcANB+EfyD3PA==">CgMxLjAyCGguZ2pkZ3hzMgloLjMwajB6bGw4AGo3ChRzdWdnZXN0LmRrN2k2bXZvNXVzbxIf0KHQvtGE0LjRjyDQnNC10LvRjNC90LjQutC+0LLQsHIhMTAySlhOYzNGdmFKNDVPdXA3V0FtVzNBR3ZqOXY4NEhR</go:docsCustomData>
</go:gDocsCustomXmlDataStorage>
</file>

<file path=customXml/itemProps1.xml><?xml version="1.0" encoding="utf-8"?>
<ds:datastoreItem xmlns:ds="http://schemas.openxmlformats.org/officeDocument/2006/customXml" ds:itemID="{F43068A8-862D-42C2-B756-BD686A5D3C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19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</cp:lastModifiedBy>
  <cp:revision>69</cp:revision>
  <dcterms:created xsi:type="dcterms:W3CDTF">2024-10-25T13:49:00Z</dcterms:created>
  <dcterms:modified xsi:type="dcterms:W3CDTF">2026-02-24T08:52:00Z</dcterms:modified>
</cp:coreProperties>
</file>